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D52F1F" w14:textId="4F2B70F7" w:rsidR="008365CC" w:rsidRDefault="006C0DD2">
      <w:r>
        <w:rPr>
          <w:noProof/>
        </w:rPr>
        <w:drawing>
          <wp:anchor distT="0" distB="0" distL="114300" distR="114300" simplePos="0" relativeHeight="251949567" behindDoc="1" locked="0" layoutInCell="1" allowOverlap="1" wp14:anchorId="2EF888A7" wp14:editId="30C44A16">
            <wp:simplePos x="0" y="0"/>
            <wp:positionH relativeFrom="column">
              <wp:posOffset>-637540</wp:posOffset>
            </wp:positionH>
            <wp:positionV relativeFrom="paragraph">
              <wp:posOffset>238125</wp:posOffset>
            </wp:positionV>
            <wp:extent cx="1266600" cy="1390650"/>
            <wp:effectExtent l="0" t="0" r="0" b="0"/>
            <wp:wrapTight wrapText="bothSides">
              <wp:wrapPolygon edited="0">
                <wp:start x="7149" y="0"/>
                <wp:lineTo x="5200" y="592"/>
                <wp:lineTo x="325" y="3847"/>
                <wp:lineTo x="325" y="5030"/>
                <wp:lineTo x="2275" y="9468"/>
                <wp:lineTo x="0" y="10060"/>
                <wp:lineTo x="0" y="14203"/>
                <wp:lineTo x="3900" y="18937"/>
                <wp:lineTo x="4225" y="19233"/>
                <wp:lineTo x="8124" y="20416"/>
                <wp:lineTo x="8774" y="21008"/>
                <wp:lineTo x="12349" y="21008"/>
                <wp:lineTo x="12999" y="20416"/>
                <wp:lineTo x="17549" y="18937"/>
                <wp:lineTo x="21123" y="14795"/>
                <wp:lineTo x="21123" y="8581"/>
                <wp:lineTo x="2275" y="4734"/>
                <wp:lineTo x="19823" y="4734"/>
                <wp:lineTo x="20473" y="2367"/>
                <wp:lineTo x="13649" y="0"/>
                <wp:lineTo x="7149" y="0"/>
              </wp:wrapPolygon>
            </wp:wrapTight>
            <wp:docPr id="1739631727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631727" name="Picture 173963172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6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6899BBF7" w14:textId="051EFC8B" w:rsidR="00FF4BB8" w:rsidRPr="00FF4BB8" w:rsidRDefault="00FF4BB8" w:rsidP="00B4228F">
      <w:pPr>
        <w:ind w:left="-993"/>
      </w:pPr>
    </w:p>
    <w:p w14:paraId="08B9A43D" w14:textId="1E952486" w:rsidR="00FF4BB8" w:rsidRDefault="00FF4BB8" w:rsidP="00FF4BB8">
      <w:pPr>
        <w:tabs>
          <w:tab w:val="left" w:pos="2100"/>
        </w:tabs>
      </w:pPr>
      <w:r>
        <w:tab/>
      </w:r>
    </w:p>
    <w:p w14:paraId="659337B2" w14:textId="656B49C0" w:rsidR="00911299" w:rsidRPr="00AA2F69" w:rsidRDefault="00803FCD" w:rsidP="0036602C">
      <w:pPr>
        <w:rPr>
          <w:color w:val="595959" w:themeColor="text1" w:themeTint="A6"/>
          <w:sz w:val="48"/>
          <w:szCs w:val="48"/>
        </w:rPr>
      </w:pPr>
      <w:r w:rsidRPr="00822CC7">
        <w:rPr>
          <w:noProof/>
        </w:rPr>
        <w:drawing>
          <wp:anchor distT="0" distB="0" distL="114300" distR="114300" simplePos="0" relativeHeight="251953663" behindDoc="1" locked="0" layoutInCell="1" allowOverlap="1" wp14:anchorId="2C4D21D4" wp14:editId="67D03DC5">
            <wp:simplePos x="0" y="0"/>
            <wp:positionH relativeFrom="margin">
              <wp:posOffset>-595630</wp:posOffset>
            </wp:positionH>
            <wp:positionV relativeFrom="paragraph">
              <wp:posOffset>3953510</wp:posOffset>
            </wp:positionV>
            <wp:extent cx="6831965" cy="2710180"/>
            <wp:effectExtent l="19050" t="19050" r="26035" b="13970"/>
            <wp:wrapTight wrapText="bothSides">
              <wp:wrapPolygon edited="0">
                <wp:start x="-60" y="-152"/>
                <wp:lineTo x="-60" y="21560"/>
                <wp:lineTo x="21622" y="21560"/>
                <wp:lineTo x="21622" y="-152"/>
                <wp:lineTo x="-60" y="-152"/>
              </wp:wrapPolygon>
            </wp:wrapTight>
            <wp:docPr id="10528868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886873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1965" cy="27101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4AFC">
        <w:rPr>
          <w:color w:val="595959" w:themeColor="text1" w:themeTint="A6"/>
          <w:sz w:val="48"/>
          <w:szCs w:val="48"/>
        </w:rPr>
        <w:t>Map and Activities</w:t>
      </w:r>
    </w:p>
    <w:p w14:paraId="25A13304" w14:textId="5FF92569" w:rsidR="00C76EC2" w:rsidRDefault="002B7DA5" w:rsidP="0036602C">
      <w:r w:rsidRPr="000C4CF0">
        <w:rPr>
          <w:noProof/>
          <w:color w:val="595959" w:themeColor="text1" w:themeTint="A6"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952639" behindDoc="0" locked="0" layoutInCell="1" allowOverlap="1" wp14:anchorId="6A7A3CFB" wp14:editId="78F263C4">
                <wp:simplePos x="0" y="0"/>
                <wp:positionH relativeFrom="margin">
                  <wp:posOffset>-720090</wp:posOffset>
                </wp:positionH>
                <wp:positionV relativeFrom="paragraph">
                  <wp:posOffset>1013460</wp:posOffset>
                </wp:positionV>
                <wp:extent cx="7170420" cy="2235200"/>
                <wp:effectExtent l="0" t="0" r="0" b="0"/>
                <wp:wrapSquare wrapText="bothSides"/>
                <wp:docPr id="6509017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0420" cy="223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686AD" w14:textId="00828E03" w:rsidR="00B02DE4" w:rsidRDefault="00244869" w:rsidP="00981EA5">
                            <w:pPr>
                              <w:jc w:val="both"/>
                              <w:rPr>
                                <w:rFonts w:asciiTheme="majorHAnsi" w:hAnsiTheme="majorHAnsi" w:cs="Calibri"/>
                                <w:b/>
                                <w:bCs/>
                                <w:color w:val="595959" w:themeColor="text1" w:themeTint="A6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="Calibri"/>
                                <w:b/>
                                <w:bCs/>
                                <w:color w:val="595959" w:themeColor="text1" w:themeTint="A6"/>
                                <w:lang w:val="en-US"/>
                              </w:rPr>
                              <w:t>Map</w:t>
                            </w:r>
                          </w:p>
                          <w:p w14:paraId="1A992E4F" w14:textId="66B940F2" w:rsidR="0019770F" w:rsidRDefault="0019770F" w:rsidP="00981EA5">
                            <w:pPr>
                              <w:jc w:val="both"/>
                              <w:rPr>
                                <w:rFonts w:asciiTheme="majorHAnsi" w:hAnsiTheme="majorHAnsi" w:cs="Calibri"/>
                                <w:color w:val="595959" w:themeColor="text1" w:themeTint="A6"/>
                                <w:lang w:val="en-US"/>
                              </w:rPr>
                            </w:pPr>
                            <w:r w:rsidRPr="00580C79">
                              <w:rPr>
                                <w:rFonts w:asciiTheme="majorHAnsi" w:hAnsiTheme="majorHAnsi" w:cs="Calibri"/>
                                <w:color w:val="595959" w:themeColor="text1" w:themeTint="A6"/>
                                <w:lang w:val="en-US"/>
                              </w:rPr>
                              <w:t>On the platform</w:t>
                            </w:r>
                            <w:r w:rsidR="004178F3">
                              <w:rPr>
                                <w:rFonts w:asciiTheme="majorHAnsi" w:hAnsiTheme="majorHAnsi" w:cs="Calibri"/>
                                <w:color w:val="595959" w:themeColor="text1" w:themeTint="A6"/>
                                <w:lang w:val="en-US"/>
                              </w:rPr>
                              <w:t>,</w:t>
                            </w:r>
                            <w:r w:rsidRPr="00580C79">
                              <w:rPr>
                                <w:rFonts w:asciiTheme="majorHAnsi" w:hAnsiTheme="majorHAnsi" w:cs="Calibri"/>
                                <w:color w:val="595959" w:themeColor="text1" w:themeTint="A6"/>
                                <w:lang w:val="en-US"/>
                              </w:rPr>
                              <w:t xml:space="preserve"> the map of your devices can be found </w:t>
                            </w:r>
                            <w:r w:rsidR="001A392A" w:rsidRPr="00580C79">
                              <w:rPr>
                                <w:rFonts w:asciiTheme="majorHAnsi" w:hAnsiTheme="majorHAnsi" w:cs="Calibri"/>
                                <w:color w:val="595959" w:themeColor="text1" w:themeTint="A6"/>
                                <w:lang w:val="en-US"/>
                              </w:rPr>
                              <w:t xml:space="preserve">via </w:t>
                            </w:r>
                            <w:r w:rsidR="001A392A" w:rsidRPr="00615545">
                              <w:rPr>
                                <w:rFonts w:asciiTheme="majorHAnsi" w:hAnsiTheme="majorHAnsi" w:cs="Calibri"/>
                                <w:b/>
                                <w:bCs/>
                                <w:color w:val="595959" w:themeColor="text1" w:themeTint="A6"/>
                                <w:lang w:val="en-US"/>
                              </w:rPr>
                              <w:t>Sites</w:t>
                            </w:r>
                            <w:r w:rsidR="001A392A" w:rsidRPr="00580C79">
                              <w:rPr>
                                <w:rFonts w:asciiTheme="majorHAnsi" w:hAnsiTheme="majorHAnsi" w:cs="Calibri"/>
                                <w:color w:val="595959" w:themeColor="text1" w:themeTint="A6"/>
                                <w:lang w:val="en-US"/>
                              </w:rPr>
                              <w:t xml:space="preserve"> &gt; </w:t>
                            </w:r>
                            <w:r w:rsidR="001A392A" w:rsidRPr="00615545">
                              <w:rPr>
                                <w:rFonts w:asciiTheme="majorHAnsi" w:hAnsiTheme="majorHAnsi" w:cs="Calibri"/>
                                <w:b/>
                                <w:bCs/>
                                <w:color w:val="595959" w:themeColor="text1" w:themeTint="A6"/>
                                <w:lang w:val="en-US"/>
                              </w:rPr>
                              <w:t>Map</w:t>
                            </w:r>
                            <w:r w:rsidR="00580C79">
                              <w:rPr>
                                <w:rFonts w:asciiTheme="majorHAnsi" w:hAnsiTheme="majorHAnsi" w:cs="Calibri"/>
                                <w:color w:val="595959" w:themeColor="text1" w:themeTint="A6"/>
                                <w:lang w:val="en-US"/>
                              </w:rPr>
                              <w:t>. It</w:t>
                            </w:r>
                            <w:r w:rsidR="001A392A" w:rsidRPr="00580C79">
                              <w:rPr>
                                <w:rFonts w:asciiTheme="majorHAnsi" w:hAnsiTheme="majorHAnsi" w:cs="Calibri"/>
                                <w:color w:val="595959" w:themeColor="text1" w:themeTint="A6"/>
                                <w:lang w:val="en-US"/>
                              </w:rPr>
                              <w:t xml:space="preserve"> visually </w:t>
                            </w:r>
                            <w:r w:rsidR="00580C79">
                              <w:rPr>
                                <w:rFonts w:asciiTheme="majorHAnsi" w:hAnsiTheme="majorHAnsi" w:cs="Calibri"/>
                                <w:color w:val="595959" w:themeColor="text1" w:themeTint="A6"/>
                                <w:lang w:val="en-US"/>
                              </w:rPr>
                              <w:t xml:space="preserve">shows </w:t>
                            </w:r>
                            <w:r w:rsidR="00D10FE1">
                              <w:rPr>
                                <w:rFonts w:asciiTheme="majorHAnsi" w:hAnsiTheme="majorHAnsi" w:cs="Calibri"/>
                                <w:color w:val="595959" w:themeColor="text1" w:themeTint="A6"/>
                                <w:lang w:val="en-US"/>
                              </w:rPr>
                              <w:t xml:space="preserve">with a pin </w:t>
                            </w:r>
                            <w:r w:rsidR="002D56EA">
                              <w:rPr>
                                <w:rFonts w:asciiTheme="majorHAnsi" w:hAnsiTheme="majorHAnsi" w:cs="Calibri"/>
                                <w:color w:val="595959" w:themeColor="text1" w:themeTint="A6"/>
                                <w:lang w:val="en-US"/>
                              </w:rPr>
                              <w:t>where your Sites are lo</w:t>
                            </w:r>
                            <w:r w:rsidR="00D10FE1">
                              <w:rPr>
                                <w:rFonts w:asciiTheme="majorHAnsi" w:hAnsiTheme="majorHAnsi" w:cs="Calibri"/>
                                <w:color w:val="595959" w:themeColor="text1" w:themeTint="A6"/>
                                <w:lang w:val="en-US"/>
                              </w:rPr>
                              <w:t xml:space="preserve">cated. If you have devices installed on those Sites, there will be a cage/camera logo within the </w:t>
                            </w:r>
                            <w:r w:rsidR="00C223C4">
                              <w:rPr>
                                <w:rFonts w:asciiTheme="majorHAnsi" w:hAnsiTheme="majorHAnsi" w:cs="Calibri"/>
                                <w:color w:val="595959" w:themeColor="text1" w:themeTint="A6"/>
                                <w:lang w:val="en-US"/>
                              </w:rPr>
                              <w:t xml:space="preserve">Site’s </w:t>
                            </w:r>
                            <w:r w:rsidR="00D10FE1">
                              <w:rPr>
                                <w:rFonts w:asciiTheme="majorHAnsi" w:hAnsiTheme="majorHAnsi" w:cs="Calibri"/>
                                <w:color w:val="595959" w:themeColor="text1" w:themeTint="A6"/>
                                <w:lang w:val="en-US"/>
                              </w:rPr>
                              <w:t>pin.</w:t>
                            </w:r>
                          </w:p>
                          <w:p w14:paraId="480E3D16" w14:textId="0D3FB88B" w:rsidR="00C223C4" w:rsidRDefault="007F1372" w:rsidP="00981EA5">
                            <w:pPr>
                              <w:jc w:val="both"/>
                              <w:rPr>
                                <w:rFonts w:asciiTheme="majorHAnsi" w:hAnsiTheme="majorHAnsi" w:cs="Calibri"/>
                                <w:color w:val="595959" w:themeColor="text1" w:themeTint="A6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="Calibri"/>
                                <w:color w:val="595959" w:themeColor="text1" w:themeTint="A6"/>
                                <w:lang w:val="en-US"/>
                              </w:rPr>
                              <w:t xml:space="preserve">The status of a Site can be changed from Active, Inactive or Dormant, </w:t>
                            </w:r>
                            <w:r w:rsidR="00DE6A83">
                              <w:rPr>
                                <w:rFonts w:asciiTheme="majorHAnsi" w:hAnsiTheme="majorHAnsi" w:cs="Calibri"/>
                                <w:color w:val="595959" w:themeColor="text1" w:themeTint="A6"/>
                                <w:lang w:val="en-US"/>
                              </w:rPr>
                              <w:t>to visually represent if a</w:t>
                            </w:r>
                            <w:r>
                              <w:rPr>
                                <w:rFonts w:asciiTheme="majorHAnsi" w:hAnsiTheme="majorHAnsi" w:cs="Calibri"/>
                                <w:color w:val="595959" w:themeColor="text1" w:themeTint="A6"/>
                                <w:lang w:val="en-US"/>
                              </w:rPr>
                              <w:t xml:space="preserve"> </w:t>
                            </w:r>
                            <w:r w:rsidR="008538B5">
                              <w:rPr>
                                <w:rFonts w:asciiTheme="majorHAnsi" w:hAnsiTheme="majorHAnsi" w:cs="Calibri"/>
                                <w:color w:val="595959" w:themeColor="text1" w:themeTint="A6"/>
                                <w:lang w:val="en-US"/>
                              </w:rPr>
                              <w:t>S</w:t>
                            </w:r>
                            <w:r>
                              <w:rPr>
                                <w:rFonts w:asciiTheme="majorHAnsi" w:hAnsiTheme="majorHAnsi" w:cs="Calibri"/>
                                <w:color w:val="595959" w:themeColor="text1" w:themeTint="A6"/>
                                <w:lang w:val="en-US"/>
                              </w:rPr>
                              <w:t xml:space="preserve">ite is being used or not. </w:t>
                            </w:r>
                            <w:r w:rsidR="00030B20" w:rsidRPr="00030B20">
                              <w:rPr>
                                <w:rFonts w:asciiTheme="majorHAnsi" w:hAnsiTheme="majorHAnsi" w:cs="Calibri"/>
                                <w:color w:val="595959" w:themeColor="text1" w:themeTint="A6"/>
                                <w:u w:val="single"/>
                                <w:lang w:val="en-US"/>
                              </w:rPr>
                              <w:t>Th</w:t>
                            </w:r>
                            <w:r w:rsidR="00DA3FD3">
                              <w:rPr>
                                <w:rFonts w:asciiTheme="majorHAnsi" w:hAnsiTheme="majorHAnsi" w:cs="Calibri"/>
                                <w:color w:val="595959" w:themeColor="text1" w:themeTint="A6"/>
                                <w:u w:val="single"/>
                                <w:lang w:val="en-US"/>
                              </w:rPr>
                              <w:t>ese categories have</w:t>
                            </w:r>
                            <w:r w:rsidR="00030B20" w:rsidRPr="00030B20">
                              <w:rPr>
                                <w:rFonts w:asciiTheme="majorHAnsi" w:hAnsiTheme="majorHAnsi" w:cs="Calibri"/>
                                <w:color w:val="595959" w:themeColor="text1" w:themeTint="A6"/>
                                <w:u w:val="single"/>
                                <w:lang w:val="en-US"/>
                              </w:rPr>
                              <w:t xml:space="preserve"> no connection to the </w:t>
                            </w:r>
                            <w:r w:rsidR="008538B5">
                              <w:rPr>
                                <w:rFonts w:asciiTheme="majorHAnsi" w:hAnsiTheme="majorHAnsi" w:cs="Calibri"/>
                                <w:color w:val="595959" w:themeColor="text1" w:themeTint="A6"/>
                                <w:u w:val="single"/>
                                <w:lang w:val="en-US"/>
                              </w:rPr>
                              <w:t xml:space="preserve">workings of the </w:t>
                            </w:r>
                            <w:r w:rsidR="00030B20" w:rsidRPr="00030B20">
                              <w:rPr>
                                <w:rFonts w:asciiTheme="majorHAnsi" w:hAnsiTheme="majorHAnsi" w:cs="Calibri"/>
                                <w:color w:val="595959" w:themeColor="text1" w:themeTint="A6"/>
                                <w:u w:val="single"/>
                                <w:lang w:val="en-US"/>
                              </w:rPr>
                              <w:t>devices themselves.</w:t>
                            </w:r>
                          </w:p>
                          <w:p w14:paraId="2896E440" w14:textId="30B70D65" w:rsidR="00C223C4" w:rsidRDefault="008538B5" w:rsidP="00981EA5">
                            <w:pPr>
                              <w:jc w:val="both"/>
                              <w:rPr>
                                <w:rFonts w:asciiTheme="majorHAnsi" w:hAnsiTheme="majorHAnsi" w:cs="Calibri"/>
                                <w:color w:val="595959" w:themeColor="text1" w:themeTint="A6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="Calibri"/>
                                <w:color w:val="595959" w:themeColor="text1" w:themeTint="A6"/>
                                <w:lang w:val="en-US"/>
                              </w:rPr>
                              <w:t xml:space="preserve">If you are using trap tags and can see them on your Sites across your map, </w:t>
                            </w:r>
                            <w:r w:rsidR="00AB78EF">
                              <w:rPr>
                                <w:rFonts w:asciiTheme="majorHAnsi" w:hAnsiTheme="majorHAnsi" w:cs="Calibri"/>
                                <w:color w:val="595959" w:themeColor="text1" w:themeTint="A6"/>
                                <w:lang w:val="en-US"/>
                              </w:rPr>
                              <w:t>you will also see a little red bell moving on the Site wh</w:t>
                            </w:r>
                            <w:r w:rsidR="008263FC">
                              <w:rPr>
                                <w:rFonts w:asciiTheme="majorHAnsi" w:hAnsiTheme="majorHAnsi" w:cs="Calibri"/>
                                <w:color w:val="595959" w:themeColor="text1" w:themeTint="A6"/>
                                <w:lang w:val="en-US"/>
                              </w:rPr>
                              <w:t xml:space="preserve">en </w:t>
                            </w:r>
                            <w:r w:rsidR="00AB78EF">
                              <w:rPr>
                                <w:rFonts w:asciiTheme="majorHAnsi" w:hAnsiTheme="majorHAnsi" w:cs="Calibri"/>
                                <w:color w:val="595959" w:themeColor="text1" w:themeTint="A6"/>
                                <w:lang w:val="en-US"/>
                              </w:rPr>
                              <w:t xml:space="preserve">a trap tag has been activated. </w:t>
                            </w:r>
                          </w:p>
                          <w:p w14:paraId="4426A819" w14:textId="1D254F3B" w:rsidR="00897FBC" w:rsidRPr="00580C79" w:rsidRDefault="00897FBC" w:rsidP="00981EA5">
                            <w:pPr>
                              <w:jc w:val="both"/>
                              <w:rPr>
                                <w:rFonts w:asciiTheme="majorHAnsi" w:hAnsiTheme="majorHAnsi" w:cs="Calibri"/>
                                <w:color w:val="595959" w:themeColor="text1" w:themeTint="A6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="Calibri"/>
                                <w:color w:val="595959" w:themeColor="text1" w:themeTint="A6"/>
                                <w:lang w:val="en-US"/>
                              </w:rPr>
                              <w:t>The same map can be viewed via the PERDIXP</w:t>
                            </w:r>
                            <w:r w:rsidR="002B7DA5">
                              <w:rPr>
                                <w:rFonts w:asciiTheme="majorHAnsi" w:hAnsiTheme="majorHAnsi" w:cs="Calibri"/>
                                <w:color w:val="595959" w:themeColor="text1" w:themeTint="A6"/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rFonts w:asciiTheme="majorHAnsi" w:hAnsiTheme="majorHAnsi" w:cs="Calibri"/>
                                <w:color w:val="595959" w:themeColor="text1" w:themeTint="A6"/>
                                <w:lang w:val="en-US"/>
                              </w:rPr>
                              <w:t>o App.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7A3CF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6.7pt;margin-top:79.8pt;width:564.6pt;height:176pt;z-index:25195263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" stroked="f">
                <v:textbox>
                  <w:txbxContent>
                    <w:p w14:paraId="4CD686AD" w14:textId="00828E03" w:rsidR="00B02DE4" w:rsidRDefault="00244869" w:rsidP="00981EA5">
                      <w:pPr>
                        <w:jc w:val="both"/>
                        <w:rPr>
                          <w:rFonts w:asciiTheme="majorHAnsi" w:hAnsiTheme="majorHAnsi" w:cs="Calibri"/>
                          <w:b/>
                          <w:bCs/>
                          <w:color w:val="595959" w:themeColor="text1" w:themeTint="A6"/>
                          <w:lang w:val="en-US"/>
                        </w:rPr>
                      </w:pPr>
                      <w:r>
                        <w:rPr>
                          <w:rFonts w:asciiTheme="majorHAnsi" w:hAnsiTheme="majorHAnsi" w:cs="Calibri"/>
                          <w:b/>
                          <w:bCs/>
                          <w:color w:val="595959" w:themeColor="text1" w:themeTint="A6"/>
                          <w:lang w:val="en-US"/>
                        </w:rPr>
                        <w:t>Map</w:t>
                      </w:r>
                    </w:p>
                    <w:p w14:paraId="1A992E4F" w14:textId="66B940F2" w:rsidR="0019770F" w:rsidRDefault="0019770F" w:rsidP="00981EA5">
                      <w:pPr>
                        <w:jc w:val="both"/>
                        <w:rPr>
                          <w:rFonts w:asciiTheme="majorHAnsi" w:hAnsiTheme="majorHAnsi" w:cs="Calibri"/>
                          <w:color w:val="595959" w:themeColor="text1" w:themeTint="A6"/>
                          <w:lang w:val="en-US"/>
                        </w:rPr>
                      </w:pPr>
                      <w:r w:rsidRPr="00580C79">
                        <w:rPr>
                          <w:rFonts w:asciiTheme="majorHAnsi" w:hAnsiTheme="majorHAnsi" w:cs="Calibri"/>
                          <w:color w:val="595959" w:themeColor="text1" w:themeTint="A6"/>
                          <w:lang w:val="en-US"/>
                        </w:rPr>
                        <w:t>On the platform</w:t>
                      </w:r>
                      <w:r w:rsidR="004178F3">
                        <w:rPr>
                          <w:rFonts w:asciiTheme="majorHAnsi" w:hAnsiTheme="majorHAnsi" w:cs="Calibri"/>
                          <w:color w:val="595959" w:themeColor="text1" w:themeTint="A6"/>
                          <w:lang w:val="en-US"/>
                        </w:rPr>
                        <w:t>,</w:t>
                      </w:r>
                      <w:r w:rsidRPr="00580C79">
                        <w:rPr>
                          <w:rFonts w:asciiTheme="majorHAnsi" w:hAnsiTheme="majorHAnsi" w:cs="Calibri"/>
                          <w:color w:val="595959" w:themeColor="text1" w:themeTint="A6"/>
                          <w:lang w:val="en-US"/>
                        </w:rPr>
                        <w:t xml:space="preserve"> the map of your devices can be found </w:t>
                      </w:r>
                      <w:r w:rsidR="001A392A" w:rsidRPr="00580C79">
                        <w:rPr>
                          <w:rFonts w:asciiTheme="majorHAnsi" w:hAnsiTheme="majorHAnsi" w:cs="Calibri"/>
                          <w:color w:val="595959" w:themeColor="text1" w:themeTint="A6"/>
                          <w:lang w:val="en-US"/>
                        </w:rPr>
                        <w:t xml:space="preserve">via </w:t>
                      </w:r>
                      <w:r w:rsidR="001A392A" w:rsidRPr="00615545">
                        <w:rPr>
                          <w:rFonts w:asciiTheme="majorHAnsi" w:hAnsiTheme="majorHAnsi" w:cs="Calibri"/>
                          <w:b/>
                          <w:bCs/>
                          <w:color w:val="595959" w:themeColor="text1" w:themeTint="A6"/>
                          <w:lang w:val="en-US"/>
                        </w:rPr>
                        <w:t>Sites</w:t>
                      </w:r>
                      <w:r w:rsidR="001A392A" w:rsidRPr="00580C79">
                        <w:rPr>
                          <w:rFonts w:asciiTheme="majorHAnsi" w:hAnsiTheme="majorHAnsi" w:cs="Calibri"/>
                          <w:color w:val="595959" w:themeColor="text1" w:themeTint="A6"/>
                          <w:lang w:val="en-US"/>
                        </w:rPr>
                        <w:t xml:space="preserve"> &gt; </w:t>
                      </w:r>
                      <w:r w:rsidR="001A392A" w:rsidRPr="00615545">
                        <w:rPr>
                          <w:rFonts w:asciiTheme="majorHAnsi" w:hAnsiTheme="majorHAnsi" w:cs="Calibri"/>
                          <w:b/>
                          <w:bCs/>
                          <w:color w:val="595959" w:themeColor="text1" w:themeTint="A6"/>
                          <w:lang w:val="en-US"/>
                        </w:rPr>
                        <w:t>Map</w:t>
                      </w:r>
                      <w:r w:rsidR="00580C79">
                        <w:rPr>
                          <w:rFonts w:asciiTheme="majorHAnsi" w:hAnsiTheme="majorHAnsi" w:cs="Calibri"/>
                          <w:color w:val="595959" w:themeColor="text1" w:themeTint="A6"/>
                          <w:lang w:val="en-US"/>
                        </w:rPr>
                        <w:t>. It</w:t>
                      </w:r>
                      <w:r w:rsidR="001A392A" w:rsidRPr="00580C79">
                        <w:rPr>
                          <w:rFonts w:asciiTheme="majorHAnsi" w:hAnsiTheme="majorHAnsi" w:cs="Calibri"/>
                          <w:color w:val="595959" w:themeColor="text1" w:themeTint="A6"/>
                          <w:lang w:val="en-US"/>
                        </w:rPr>
                        <w:t xml:space="preserve"> visually </w:t>
                      </w:r>
                      <w:r w:rsidR="00580C79">
                        <w:rPr>
                          <w:rFonts w:asciiTheme="majorHAnsi" w:hAnsiTheme="majorHAnsi" w:cs="Calibri"/>
                          <w:color w:val="595959" w:themeColor="text1" w:themeTint="A6"/>
                          <w:lang w:val="en-US"/>
                        </w:rPr>
                        <w:t xml:space="preserve">shows </w:t>
                      </w:r>
                      <w:r w:rsidR="00D10FE1">
                        <w:rPr>
                          <w:rFonts w:asciiTheme="majorHAnsi" w:hAnsiTheme="majorHAnsi" w:cs="Calibri"/>
                          <w:color w:val="595959" w:themeColor="text1" w:themeTint="A6"/>
                          <w:lang w:val="en-US"/>
                        </w:rPr>
                        <w:t xml:space="preserve">with a pin </w:t>
                      </w:r>
                      <w:r w:rsidR="002D56EA">
                        <w:rPr>
                          <w:rFonts w:asciiTheme="majorHAnsi" w:hAnsiTheme="majorHAnsi" w:cs="Calibri"/>
                          <w:color w:val="595959" w:themeColor="text1" w:themeTint="A6"/>
                          <w:lang w:val="en-US"/>
                        </w:rPr>
                        <w:t>where your Sites are lo</w:t>
                      </w:r>
                      <w:r w:rsidR="00D10FE1">
                        <w:rPr>
                          <w:rFonts w:asciiTheme="majorHAnsi" w:hAnsiTheme="majorHAnsi" w:cs="Calibri"/>
                          <w:color w:val="595959" w:themeColor="text1" w:themeTint="A6"/>
                          <w:lang w:val="en-US"/>
                        </w:rPr>
                        <w:t xml:space="preserve">cated. If you have devices installed on those Sites, there will be a cage/camera logo within the </w:t>
                      </w:r>
                      <w:r w:rsidR="00C223C4">
                        <w:rPr>
                          <w:rFonts w:asciiTheme="majorHAnsi" w:hAnsiTheme="majorHAnsi" w:cs="Calibri"/>
                          <w:color w:val="595959" w:themeColor="text1" w:themeTint="A6"/>
                          <w:lang w:val="en-US"/>
                        </w:rPr>
                        <w:t xml:space="preserve">Site’s </w:t>
                      </w:r>
                      <w:r w:rsidR="00D10FE1">
                        <w:rPr>
                          <w:rFonts w:asciiTheme="majorHAnsi" w:hAnsiTheme="majorHAnsi" w:cs="Calibri"/>
                          <w:color w:val="595959" w:themeColor="text1" w:themeTint="A6"/>
                          <w:lang w:val="en-US"/>
                        </w:rPr>
                        <w:t>pin.</w:t>
                      </w:r>
                    </w:p>
                    <w:p w14:paraId="480E3D16" w14:textId="0D3FB88B" w:rsidR="00C223C4" w:rsidRDefault="007F1372" w:rsidP="00981EA5">
                      <w:pPr>
                        <w:jc w:val="both"/>
                        <w:rPr>
                          <w:rFonts w:asciiTheme="majorHAnsi" w:hAnsiTheme="majorHAnsi" w:cs="Calibri"/>
                          <w:color w:val="595959" w:themeColor="text1" w:themeTint="A6"/>
                          <w:lang w:val="en-US"/>
                        </w:rPr>
                      </w:pPr>
                      <w:r>
                        <w:rPr>
                          <w:rFonts w:asciiTheme="majorHAnsi" w:hAnsiTheme="majorHAnsi" w:cs="Calibri"/>
                          <w:color w:val="595959" w:themeColor="text1" w:themeTint="A6"/>
                          <w:lang w:val="en-US"/>
                        </w:rPr>
                        <w:t xml:space="preserve">The status of a Site can be changed from Active, Inactive or Dormant, </w:t>
                      </w:r>
                      <w:r w:rsidR="00DE6A83">
                        <w:rPr>
                          <w:rFonts w:asciiTheme="majorHAnsi" w:hAnsiTheme="majorHAnsi" w:cs="Calibri"/>
                          <w:color w:val="595959" w:themeColor="text1" w:themeTint="A6"/>
                          <w:lang w:val="en-US"/>
                        </w:rPr>
                        <w:t>to visually represent if a</w:t>
                      </w:r>
                      <w:r>
                        <w:rPr>
                          <w:rFonts w:asciiTheme="majorHAnsi" w:hAnsiTheme="majorHAnsi" w:cs="Calibri"/>
                          <w:color w:val="595959" w:themeColor="text1" w:themeTint="A6"/>
                          <w:lang w:val="en-US"/>
                        </w:rPr>
                        <w:t xml:space="preserve"> </w:t>
                      </w:r>
                      <w:r w:rsidR="008538B5">
                        <w:rPr>
                          <w:rFonts w:asciiTheme="majorHAnsi" w:hAnsiTheme="majorHAnsi" w:cs="Calibri"/>
                          <w:color w:val="595959" w:themeColor="text1" w:themeTint="A6"/>
                          <w:lang w:val="en-US"/>
                        </w:rPr>
                        <w:t>S</w:t>
                      </w:r>
                      <w:r>
                        <w:rPr>
                          <w:rFonts w:asciiTheme="majorHAnsi" w:hAnsiTheme="majorHAnsi" w:cs="Calibri"/>
                          <w:color w:val="595959" w:themeColor="text1" w:themeTint="A6"/>
                          <w:lang w:val="en-US"/>
                        </w:rPr>
                        <w:t xml:space="preserve">ite is being used or not. </w:t>
                      </w:r>
                      <w:r w:rsidR="00030B20" w:rsidRPr="00030B20">
                        <w:rPr>
                          <w:rFonts w:asciiTheme="majorHAnsi" w:hAnsiTheme="majorHAnsi" w:cs="Calibri"/>
                          <w:color w:val="595959" w:themeColor="text1" w:themeTint="A6"/>
                          <w:u w:val="single"/>
                          <w:lang w:val="en-US"/>
                        </w:rPr>
                        <w:t>Th</w:t>
                      </w:r>
                      <w:r w:rsidR="00DA3FD3">
                        <w:rPr>
                          <w:rFonts w:asciiTheme="majorHAnsi" w:hAnsiTheme="majorHAnsi" w:cs="Calibri"/>
                          <w:color w:val="595959" w:themeColor="text1" w:themeTint="A6"/>
                          <w:u w:val="single"/>
                          <w:lang w:val="en-US"/>
                        </w:rPr>
                        <w:t>ese categories have</w:t>
                      </w:r>
                      <w:r w:rsidR="00030B20" w:rsidRPr="00030B20">
                        <w:rPr>
                          <w:rFonts w:asciiTheme="majorHAnsi" w:hAnsiTheme="majorHAnsi" w:cs="Calibri"/>
                          <w:color w:val="595959" w:themeColor="text1" w:themeTint="A6"/>
                          <w:u w:val="single"/>
                          <w:lang w:val="en-US"/>
                        </w:rPr>
                        <w:t xml:space="preserve"> no connection to the </w:t>
                      </w:r>
                      <w:r w:rsidR="008538B5">
                        <w:rPr>
                          <w:rFonts w:asciiTheme="majorHAnsi" w:hAnsiTheme="majorHAnsi" w:cs="Calibri"/>
                          <w:color w:val="595959" w:themeColor="text1" w:themeTint="A6"/>
                          <w:u w:val="single"/>
                          <w:lang w:val="en-US"/>
                        </w:rPr>
                        <w:t xml:space="preserve">workings of the </w:t>
                      </w:r>
                      <w:r w:rsidR="00030B20" w:rsidRPr="00030B20">
                        <w:rPr>
                          <w:rFonts w:asciiTheme="majorHAnsi" w:hAnsiTheme="majorHAnsi" w:cs="Calibri"/>
                          <w:color w:val="595959" w:themeColor="text1" w:themeTint="A6"/>
                          <w:u w:val="single"/>
                          <w:lang w:val="en-US"/>
                        </w:rPr>
                        <w:t>devices themselves.</w:t>
                      </w:r>
                    </w:p>
                    <w:p w14:paraId="2896E440" w14:textId="30B70D65" w:rsidR="00C223C4" w:rsidRDefault="008538B5" w:rsidP="00981EA5">
                      <w:pPr>
                        <w:jc w:val="both"/>
                        <w:rPr>
                          <w:rFonts w:asciiTheme="majorHAnsi" w:hAnsiTheme="majorHAnsi" w:cs="Calibri"/>
                          <w:color w:val="595959" w:themeColor="text1" w:themeTint="A6"/>
                          <w:lang w:val="en-US"/>
                        </w:rPr>
                      </w:pPr>
                      <w:r>
                        <w:rPr>
                          <w:rFonts w:asciiTheme="majorHAnsi" w:hAnsiTheme="majorHAnsi" w:cs="Calibri"/>
                          <w:color w:val="595959" w:themeColor="text1" w:themeTint="A6"/>
                          <w:lang w:val="en-US"/>
                        </w:rPr>
                        <w:t xml:space="preserve">If you are using trap tags and can see them on your Sites across your map, </w:t>
                      </w:r>
                      <w:r w:rsidR="00AB78EF">
                        <w:rPr>
                          <w:rFonts w:asciiTheme="majorHAnsi" w:hAnsiTheme="majorHAnsi" w:cs="Calibri"/>
                          <w:color w:val="595959" w:themeColor="text1" w:themeTint="A6"/>
                          <w:lang w:val="en-US"/>
                        </w:rPr>
                        <w:t>you will also see a little red bell moving on the Site wh</w:t>
                      </w:r>
                      <w:r w:rsidR="008263FC">
                        <w:rPr>
                          <w:rFonts w:asciiTheme="majorHAnsi" w:hAnsiTheme="majorHAnsi" w:cs="Calibri"/>
                          <w:color w:val="595959" w:themeColor="text1" w:themeTint="A6"/>
                          <w:lang w:val="en-US"/>
                        </w:rPr>
                        <w:t xml:space="preserve">en </w:t>
                      </w:r>
                      <w:r w:rsidR="00AB78EF">
                        <w:rPr>
                          <w:rFonts w:asciiTheme="majorHAnsi" w:hAnsiTheme="majorHAnsi" w:cs="Calibri"/>
                          <w:color w:val="595959" w:themeColor="text1" w:themeTint="A6"/>
                          <w:lang w:val="en-US"/>
                        </w:rPr>
                        <w:t xml:space="preserve">a trap tag has been activated. </w:t>
                      </w:r>
                    </w:p>
                    <w:p w14:paraId="4426A819" w14:textId="1D254F3B" w:rsidR="00897FBC" w:rsidRPr="00580C79" w:rsidRDefault="00897FBC" w:rsidP="00981EA5">
                      <w:pPr>
                        <w:jc w:val="both"/>
                        <w:rPr>
                          <w:rFonts w:asciiTheme="majorHAnsi" w:hAnsiTheme="majorHAnsi" w:cs="Calibri"/>
                          <w:color w:val="595959" w:themeColor="text1" w:themeTint="A6"/>
                          <w:lang w:val="en-US"/>
                        </w:rPr>
                      </w:pPr>
                      <w:r>
                        <w:rPr>
                          <w:rFonts w:asciiTheme="majorHAnsi" w:hAnsiTheme="majorHAnsi" w:cs="Calibri"/>
                          <w:color w:val="595959" w:themeColor="text1" w:themeTint="A6"/>
                          <w:lang w:val="en-US"/>
                        </w:rPr>
                        <w:t>The same map can be viewed via the PERDIXP</w:t>
                      </w:r>
                      <w:r w:rsidR="002B7DA5">
                        <w:rPr>
                          <w:rFonts w:asciiTheme="majorHAnsi" w:hAnsiTheme="majorHAnsi" w:cs="Calibri"/>
                          <w:color w:val="595959" w:themeColor="text1" w:themeTint="A6"/>
                          <w:lang w:val="en-US"/>
                        </w:rPr>
                        <w:t>r</w:t>
                      </w:r>
                      <w:r>
                        <w:rPr>
                          <w:rFonts w:asciiTheme="majorHAnsi" w:hAnsiTheme="majorHAnsi" w:cs="Calibri"/>
                          <w:color w:val="595959" w:themeColor="text1" w:themeTint="A6"/>
                          <w:lang w:val="en-US"/>
                        </w:rPr>
                        <w:t>o App.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168A1" w:rsidRPr="00741A2F">
        <w:rPr>
          <w:noProof/>
        </w:rPr>
        <w:drawing>
          <wp:anchor distT="0" distB="0" distL="114300" distR="114300" simplePos="0" relativeHeight="251961855" behindDoc="1" locked="0" layoutInCell="1" allowOverlap="1" wp14:anchorId="61E12693" wp14:editId="1681B34F">
            <wp:simplePos x="0" y="0"/>
            <wp:positionH relativeFrom="margin">
              <wp:posOffset>4381500</wp:posOffset>
            </wp:positionH>
            <wp:positionV relativeFrom="paragraph">
              <wp:posOffset>4954905</wp:posOffset>
            </wp:positionV>
            <wp:extent cx="1144905" cy="2211705"/>
            <wp:effectExtent l="0" t="0" r="0" b="0"/>
            <wp:wrapTight wrapText="bothSides">
              <wp:wrapPolygon edited="0">
                <wp:start x="0" y="0"/>
                <wp:lineTo x="0" y="21395"/>
                <wp:lineTo x="21205" y="21395"/>
                <wp:lineTo x="21205" y="0"/>
                <wp:lineTo x="0" y="0"/>
              </wp:wrapPolygon>
            </wp:wrapTight>
            <wp:docPr id="19130036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003667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905" cy="221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68A1">
        <w:rPr>
          <w:noProof/>
        </w:rPr>
        <w:drawing>
          <wp:anchor distT="0" distB="0" distL="114300" distR="114300" simplePos="0" relativeHeight="251958783" behindDoc="1" locked="0" layoutInCell="1" allowOverlap="1" wp14:anchorId="65E23C2D" wp14:editId="555B1B48">
            <wp:simplePos x="0" y="0"/>
            <wp:positionH relativeFrom="margin">
              <wp:posOffset>3600450</wp:posOffset>
            </wp:positionH>
            <wp:positionV relativeFrom="paragraph">
              <wp:posOffset>4697730</wp:posOffset>
            </wp:positionV>
            <wp:extent cx="2701290" cy="2701290"/>
            <wp:effectExtent l="0" t="0" r="0" b="3810"/>
            <wp:wrapTight wrapText="bothSides">
              <wp:wrapPolygon edited="0">
                <wp:start x="6398" y="0"/>
                <wp:lineTo x="5636" y="609"/>
                <wp:lineTo x="5179" y="1676"/>
                <wp:lineTo x="5179" y="20107"/>
                <wp:lineTo x="6398" y="21478"/>
                <wp:lineTo x="15080" y="21478"/>
                <wp:lineTo x="16299" y="20107"/>
                <wp:lineTo x="16451" y="1980"/>
                <wp:lineTo x="15842" y="609"/>
                <wp:lineTo x="15080" y="0"/>
                <wp:lineTo x="6398" y="0"/>
              </wp:wrapPolygon>
            </wp:wrapTight>
            <wp:docPr id="800884168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092482" name="Picture 203509248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29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68A1" w:rsidRPr="000C4CF0">
        <w:rPr>
          <w:noProof/>
          <w:color w:val="595959" w:themeColor="text1" w:themeTint="A6"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23ACFCC9" wp14:editId="6271A89D">
                <wp:simplePos x="0" y="0"/>
                <wp:positionH relativeFrom="margin">
                  <wp:align>center</wp:align>
                </wp:positionH>
                <wp:positionV relativeFrom="paragraph">
                  <wp:posOffset>283210</wp:posOffset>
                </wp:positionV>
                <wp:extent cx="7170420" cy="1120140"/>
                <wp:effectExtent l="0" t="0" r="0" b="3810"/>
                <wp:wrapSquare wrapText="bothSides"/>
                <wp:docPr id="1996938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0420" cy="1120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CC1246" w14:textId="4F94B1D0" w:rsidR="00CE4AFC" w:rsidRPr="000C5D8B" w:rsidRDefault="00CE4AFC" w:rsidP="00CE4AFC">
                            <w:pPr>
                              <w:jc w:val="both"/>
                              <w:rPr>
                                <w:rFonts w:asciiTheme="majorHAnsi" w:hAnsiTheme="majorHAnsi" w:cs="Calibri"/>
                                <w:color w:val="595959" w:themeColor="text1" w:themeTint="A6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="Calibri"/>
                                <w:color w:val="595959" w:themeColor="text1" w:themeTint="A6"/>
                                <w:lang w:val="en-US"/>
                              </w:rPr>
                              <w:t xml:space="preserve">The PERDIXPro platform and PERDIXPro App both allow you to view your </w:t>
                            </w:r>
                            <w:r w:rsidR="00D50066">
                              <w:rPr>
                                <w:rFonts w:asciiTheme="majorHAnsi" w:hAnsiTheme="majorHAnsi" w:cs="Calibri"/>
                                <w:color w:val="595959" w:themeColor="text1" w:themeTint="A6"/>
                                <w:lang w:val="en-US"/>
                              </w:rPr>
                              <w:t xml:space="preserve">Sites and their installed </w:t>
                            </w:r>
                            <w:r>
                              <w:rPr>
                                <w:rFonts w:asciiTheme="majorHAnsi" w:hAnsiTheme="majorHAnsi" w:cs="Calibri"/>
                                <w:color w:val="595959" w:themeColor="text1" w:themeTint="A6"/>
                                <w:lang w:val="en-US"/>
                              </w:rPr>
                              <w:t xml:space="preserve">devices </w:t>
                            </w:r>
                            <w:r w:rsidR="00244869">
                              <w:rPr>
                                <w:rFonts w:asciiTheme="majorHAnsi" w:hAnsiTheme="majorHAnsi" w:cs="Calibri"/>
                                <w:color w:val="595959" w:themeColor="text1" w:themeTint="A6"/>
                                <w:lang w:val="en-US"/>
                              </w:rPr>
                              <w:t>visually on a map, as well as view all your activities from your devices, including images and trap alerts.</w:t>
                            </w:r>
                          </w:p>
                          <w:p w14:paraId="58248B91" w14:textId="611835DB" w:rsidR="00C13EC5" w:rsidRPr="000C5D8B" w:rsidRDefault="00C13EC5" w:rsidP="00BA3731">
                            <w:pPr>
                              <w:jc w:val="both"/>
                              <w:rPr>
                                <w:rFonts w:asciiTheme="majorHAnsi" w:hAnsiTheme="majorHAnsi" w:cs="Calibri"/>
                                <w:color w:val="595959" w:themeColor="text1" w:themeTint="A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CFCC9" id="_x0000_s1027" type="#_x0000_t202" style="position:absolute;margin-left:0;margin-top:22.3pt;width:564.6pt;height:88.2pt;z-index:25165721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" stroked="f">
                <v:textbox>
                  <w:txbxContent>
                    <w:p w14:paraId="3ECC1246" w14:textId="4F94B1D0" w:rsidR="00CE4AFC" w:rsidRPr="000C5D8B" w:rsidRDefault="00CE4AFC" w:rsidP="00CE4AFC">
                      <w:pPr>
                        <w:jc w:val="both"/>
                        <w:rPr>
                          <w:rFonts w:asciiTheme="majorHAnsi" w:hAnsiTheme="majorHAnsi" w:cs="Calibri"/>
                          <w:color w:val="595959" w:themeColor="text1" w:themeTint="A6"/>
                          <w:lang w:val="en-US"/>
                        </w:rPr>
                      </w:pPr>
                      <w:r>
                        <w:rPr>
                          <w:rFonts w:asciiTheme="majorHAnsi" w:hAnsiTheme="majorHAnsi" w:cs="Calibri"/>
                          <w:color w:val="595959" w:themeColor="text1" w:themeTint="A6"/>
                          <w:lang w:val="en-US"/>
                        </w:rPr>
                        <w:t xml:space="preserve">The PERDIXPro platform and PERDIXPro App both allow you to view your </w:t>
                      </w:r>
                      <w:r w:rsidR="00D50066">
                        <w:rPr>
                          <w:rFonts w:asciiTheme="majorHAnsi" w:hAnsiTheme="majorHAnsi" w:cs="Calibri"/>
                          <w:color w:val="595959" w:themeColor="text1" w:themeTint="A6"/>
                          <w:lang w:val="en-US"/>
                        </w:rPr>
                        <w:t xml:space="preserve">Sites and their installed </w:t>
                      </w:r>
                      <w:r>
                        <w:rPr>
                          <w:rFonts w:asciiTheme="majorHAnsi" w:hAnsiTheme="majorHAnsi" w:cs="Calibri"/>
                          <w:color w:val="595959" w:themeColor="text1" w:themeTint="A6"/>
                          <w:lang w:val="en-US"/>
                        </w:rPr>
                        <w:t xml:space="preserve">devices </w:t>
                      </w:r>
                      <w:r w:rsidR="00244869">
                        <w:rPr>
                          <w:rFonts w:asciiTheme="majorHAnsi" w:hAnsiTheme="majorHAnsi" w:cs="Calibri"/>
                          <w:color w:val="595959" w:themeColor="text1" w:themeTint="A6"/>
                          <w:lang w:val="en-US"/>
                        </w:rPr>
                        <w:t>visually on a map, as well as view all your activities from your devices, including images and trap alerts.</w:t>
                      </w:r>
                    </w:p>
                    <w:p w14:paraId="58248B91" w14:textId="611835DB" w:rsidR="00C13EC5" w:rsidRPr="000C5D8B" w:rsidRDefault="00C13EC5" w:rsidP="00BA3731">
                      <w:pPr>
                        <w:jc w:val="both"/>
                        <w:rPr>
                          <w:rFonts w:asciiTheme="majorHAnsi" w:hAnsiTheme="majorHAnsi" w:cs="Calibri"/>
                          <w:color w:val="595959" w:themeColor="text1" w:themeTint="A6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BA17431" w14:textId="6DE52201" w:rsidR="007D2009" w:rsidRDefault="007D2009" w:rsidP="0036602C"/>
    <w:p w14:paraId="5E5AA694" w14:textId="556A2642" w:rsidR="007D2009" w:rsidRDefault="007D2009" w:rsidP="0036602C"/>
    <w:p w14:paraId="3A55655D" w14:textId="7EC8C84E" w:rsidR="00743E5A" w:rsidRDefault="00117C52" w:rsidP="0036602C">
      <w:r w:rsidRPr="00117C52">
        <w:rPr>
          <w:noProof/>
        </w:rPr>
        <w:lastRenderedPageBreak/>
        <w:drawing>
          <wp:anchor distT="0" distB="0" distL="114300" distR="114300" simplePos="0" relativeHeight="251962879" behindDoc="1" locked="0" layoutInCell="1" allowOverlap="1" wp14:anchorId="6D3F9BF3" wp14:editId="119BAA22">
            <wp:simplePos x="0" y="0"/>
            <wp:positionH relativeFrom="column">
              <wp:posOffset>4261485</wp:posOffset>
            </wp:positionH>
            <wp:positionV relativeFrom="paragraph">
              <wp:posOffset>4062730</wp:posOffset>
            </wp:positionV>
            <wp:extent cx="993140" cy="1908175"/>
            <wp:effectExtent l="0" t="0" r="0" b="0"/>
            <wp:wrapTight wrapText="bothSides">
              <wp:wrapPolygon edited="0">
                <wp:start x="0" y="0"/>
                <wp:lineTo x="0" y="21348"/>
                <wp:lineTo x="21130" y="21348"/>
                <wp:lineTo x="21130" y="0"/>
                <wp:lineTo x="0" y="0"/>
              </wp:wrapPolygon>
            </wp:wrapTight>
            <wp:docPr id="3028681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868153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140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0831" behindDoc="1" locked="0" layoutInCell="1" allowOverlap="1" wp14:anchorId="28EC88C3" wp14:editId="6927F1CA">
            <wp:simplePos x="0" y="0"/>
            <wp:positionH relativeFrom="margin">
              <wp:posOffset>3572510</wp:posOffset>
            </wp:positionH>
            <wp:positionV relativeFrom="paragraph">
              <wp:posOffset>3832225</wp:posOffset>
            </wp:positionV>
            <wp:extent cx="2360930" cy="2360930"/>
            <wp:effectExtent l="0" t="0" r="0" b="1270"/>
            <wp:wrapTight wrapText="bothSides">
              <wp:wrapPolygon edited="0">
                <wp:start x="5926" y="0"/>
                <wp:lineTo x="5403" y="1046"/>
                <wp:lineTo x="5054" y="2266"/>
                <wp:lineTo x="5054" y="19869"/>
                <wp:lineTo x="5926" y="21437"/>
                <wp:lineTo x="15512" y="21437"/>
                <wp:lineTo x="16383" y="19869"/>
                <wp:lineTo x="16557" y="2789"/>
                <wp:lineTo x="16034" y="1046"/>
                <wp:lineTo x="15512" y="0"/>
                <wp:lineTo x="5926" y="0"/>
              </wp:wrapPolygon>
            </wp:wrapTight>
            <wp:docPr id="1809032021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092482" name="Picture 203509248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930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5CAF" w:rsidRPr="000C4CF0">
        <w:rPr>
          <w:noProof/>
          <w:color w:val="595959" w:themeColor="text1" w:themeTint="A6"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955711" behindDoc="0" locked="0" layoutInCell="1" allowOverlap="1" wp14:anchorId="7FC9B5C0" wp14:editId="2C6341EC">
                <wp:simplePos x="0" y="0"/>
                <wp:positionH relativeFrom="margin">
                  <wp:posOffset>-692150</wp:posOffset>
                </wp:positionH>
                <wp:positionV relativeFrom="paragraph">
                  <wp:posOffset>468630</wp:posOffset>
                </wp:positionV>
                <wp:extent cx="7170420" cy="1828800"/>
                <wp:effectExtent l="0" t="0" r="0" b="0"/>
                <wp:wrapSquare wrapText="bothSides"/>
                <wp:docPr id="16124042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042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A4EA0D" w14:textId="6D07DB21" w:rsidR="00C06F19" w:rsidRDefault="004F78B4" w:rsidP="00C06F19">
                            <w:pPr>
                              <w:jc w:val="both"/>
                              <w:rPr>
                                <w:rFonts w:asciiTheme="majorHAnsi" w:hAnsiTheme="majorHAnsi" w:cs="Calibri"/>
                                <w:b/>
                                <w:bCs/>
                                <w:color w:val="595959" w:themeColor="text1" w:themeTint="A6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="Calibri"/>
                                <w:b/>
                                <w:bCs/>
                                <w:color w:val="595959" w:themeColor="text1" w:themeTint="A6"/>
                                <w:lang w:val="en-US"/>
                              </w:rPr>
                              <w:t>Activities</w:t>
                            </w:r>
                          </w:p>
                          <w:p w14:paraId="23772DBE" w14:textId="19A722A1" w:rsidR="00C06F19" w:rsidRDefault="004F78B4" w:rsidP="00C06F19">
                            <w:pPr>
                              <w:jc w:val="both"/>
                              <w:rPr>
                                <w:rFonts w:asciiTheme="majorHAnsi" w:hAnsiTheme="majorHAnsi" w:cs="Calibri"/>
                                <w:color w:val="595959" w:themeColor="text1" w:themeTint="A6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="Calibri"/>
                                <w:color w:val="595959" w:themeColor="text1" w:themeTint="A6"/>
                                <w:lang w:val="en-US"/>
                              </w:rPr>
                              <w:t>You</w:t>
                            </w:r>
                            <w:r w:rsidR="008263FC">
                              <w:rPr>
                                <w:rFonts w:asciiTheme="majorHAnsi" w:hAnsiTheme="majorHAnsi" w:cs="Calibri"/>
                                <w:color w:val="595959" w:themeColor="text1" w:themeTint="A6"/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rFonts w:asciiTheme="majorHAnsi" w:hAnsiTheme="majorHAnsi" w:cs="Calibri"/>
                                <w:color w:val="595959" w:themeColor="text1" w:themeTint="A6"/>
                                <w:lang w:val="en-US"/>
                              </w:rPr>
                              <w:t xml:space="preserve"> activities, such as </w:t>
                            </w:r>
                            <w:r w:rsidR="00380626">
                              <w:rPr>
                                <w:rFonts w:asciiTheme="majorHAnsi" w:hAnsiTheme="majorHAnsi" w:cs="Calibri"/>
                                <w:color w:val="595959" w:themeColor="text1" w:themeTint="A6"/>
                                <w:lang w:val="en-US"/>
                              </w:rPr>
                              <w:t>images and trap tag alarms received to the platform, can be view</w:t>
                            </w:r>
                            <w:r w:rsidR="00954875">
                              <w:rPr>
                                <w:rFonts w:asciiTheme="majorHAnsi" w:hAnsiTheme="majorHAnsi" w:cs="Calibri"/>
                                <w:color w:val="595959" w:themeColor="text1" w:themeTint="A6"/>
                                <w:lang w:val="en-US"/>
                              </w:rPr>
                              <w:t>ed</w:t>
                            </w:r>
                            <w:r w:rsidR="00380626">
                              <w:rPr>
                                <w:rFonts w:asciiTheme="majorHAnsi" w:hAnsiTheme="majorHAnsi" w:cs="Calibri"/>
                                <w:color w:val="595959" w:themeColor="text1" w:themeTint="A6"/>
                                <w:lang w:val="en-US"/>
                              </w:rPr>
                              <w:t xml:space="preserve"> via the platform </w:t>
                            </w:r>
                            <w:r w:rsidR="00954875">
                              <w:rPr>
                                <w:rFonts w:asciiTheme="majorHAnsi" w:hAnsiTheme="majorHAnsi" w:cs="Calibri"/>
                                <w:color w:val="595959" w:themeColor="text1" w:themeTint="A6"/>
                                <w:lang w:val="en-US"/>
                              </w:rPr>
                              <w:t xml:space="preserve"> Overview page</w:t>
                            </w:r>
                            <w:r w:rsidR="00380626">
                              <w:rPr>
                                <w:rFonts w:asciiTheme="majorHAnsi" w:hAnsiTheme="majorHAnsi" w:cs="Calibri"/>
                                <w:color w:val="595959" w:themeColor="text1" w:themeTint="A6"/>
                                <w:lang w:val="en-US"/>
                              </w:rPr>
                              <w:t>, but in more detail</w:t>
                            </w:r>
                            <w:r w:rsidR="00C0621F">
                              <w:rPr>
                                <w:rFonts w:asciiTheme="majorHAnsi" w:hAnsiTheme="majorHAnsi" w:cs="Calibri"/>
                                <w:color w:val="595959" w:themeColor="text1" w:themeTint="A6"/>
                                <w:lang w:val="en-US"/>
                              </w:rPr>
                              <w:t xml:space="preserve"> within</w:t>
                            </w:r>
                            <w:r w:rsidR="00380626">
                              <w:rPr>
                                <w:rFonts w:asciiTheme="majorHAnsi" w:hAnsiTheme="majorHAnsi" w:cs="Calibri"/>
                                <w:color w:val="595959" w:themeColor="text1" w:themeTint="A6"/>
                                <w:lang w:val="en-US"/>
                              </w:rPr>
                              <w:t xml:space="preserve"> in Activities</w:t>
                            </w:r>
                            <w:r w:rsidR="00C0621F">
                              <w:rPr>
                                <w:rFonts w:asciiTheme="majorHAnsi" w:hAnsiTheme="majorHAnsi" w:cs="Calibri"/>
                                <w:color w:val="595959" w:themeColor="text1" w:themeTint="A6"/>
                                <w:lang w:val="en-US"/>
                              </w:rPr>
                              <w:t>. This</w:t>
                            </w:r>
                            <w:r w:rsidR="00380626">
                              <w:rPr>
                                <w:rFonts w:asciiTheme="majorHAnsi" w:hAnsiTheme="majorHAnsi" w:cs="Calibri"/>
                                <w:color w:val="595959" w:themeColor="text1" w:themeTint="A6"/>
                                <w:lang w:val="en-US"/>
                              </w:rPr>
                              <w:t xml:space="preserve"> can be found within the Sites menu.</w:t>
                            </w:r>
                          </w:p>
                          <w:p w14:paraId="2C7A4544" w14:textId="3CDCCD0B" w:rsidR="00325CAF" w:rsidRDefault="00C0621F" w:rsidP="00C06F19">
                            <w:pPr>
                              <w:jc w:val="both"/>
                              <w:rPr>
                                <w:rFonts w:asciiTheme="majorHAnsi" w:hAnsiTheme="majorHAnsi" w:cs="Calibri"/>
                                <w:color w:val="595959" w:themeColor="text1" w:themeTint="A6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="Calibri"/>
                                <w:color w:val="595959" w:themeColor="text1" w:themeTint="A6"/>
                                <w:lang w:val="en-US"/>
                              </w:rPr>
                              <w:t>In Activities</w:t>
                            </w:r>
                            <w:r w:rsidR="0076465B">
                              <w:rPr>
                                <w:rFonts w:asciiTheme="majorHAnsi" w:hAnsiTheme="majorHAnsi" w:cs="Calibri"/>
                                <w:color w:val="595959" w:themeColor="text1" w:themeTint="A6"/>
                                <w:lang w:val="en-US"/>
                              </w:rPr>
                              <w:t>, you can filter your activities by activity type and time period</w:t>
                            </w:r>
                            <w:r w:rsidR="00C25888">
                              <w:rPr>
                                <w:rFonts w:asciiTheme="majorHAnsi" w:hAnsiTheme="majorHAnsi" w:cs="Calibri"/>
                                <w:color w:val="595959" w:themeColor="text1" w:themeTint="A6"/>
                                <w:lang w:val="en-US"/>
                              </w:rPr>
                              <w:t>, as well as delete activities if required</w:t>
                            </w:r>
                          </w:p>
                          <w:p w14:paraId="0A662FBD" w14:textId="0BD82087" w:rsidR="00325CAF" w:rsidRDefault="00325CAF" w:rsidP="00C06F19">
                            <w:pPr>
                              <w:jc w:val="both"/>
                              <w:rPr>
                                <w:rFonts w:asciiTheme="majorHAnsi" w:hAnsiTheme="majorHAnsi" w:cs="Calibri"/>
                                <w:color w:val="595959" w:themeColor="text1" w:themeTint="A6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="Calibri"/>
                                <w:color w:val="595959" w:themeColor="text1" w:themeTint="A6"/>
                                <w:lang w:val="en-US"/>
                              </w:rPr>
                              <w:t>Below has been filtered by all Trap Activity.</w:t>
                            </w:r>
                          </w:p>
                          <w:p w14:paraId="168E2C8D" w14:textId="2797E777" w:rsidR="00325CAF" w:rsidRDefault="00A5125E" w:rsidP="00C06F19">
                            <w:pPr>
                              <w:jc w:val="both"/>
                              <w:rPr>
                                <w:rFonts w:asciiTheme="majorHAnsi" w:hAnsiTheme="majorHAnsi" w:cs="Calibri"/>
                                <w:color w:val="595959" w:themeColor="text1" w:themeTint="A6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="Calibri"/>
                                <w:color w:val="595959" w:themeColor="text1" w:themeTint="A6"/>
                                <w:lang w:val="en-US"/>
                              </w:rPr>
                              <w:t>Activities can also be viewed in the same way via the PERDIXPro App.</w:t>
                            </w:r>
                          </w:p>
                          <w:p w14:paraId="38E5B8C7" w14:textId="77777777" w:rsidR="0076465B" w:rsidRDefault="0076465B" w:rsidP="00C06F19">
                            <w:pPr>
                              <w:jc w:val="both"/>
                              <w:rPr>
                                <w:rFonts w:asciiTheme="majorHAnsi" w:hAnsiTheme="majorHAnsi" w:cs="Calibri"/>
                                <w:color w:val="595959" w:themeColor="text1" w:themeTint="A6"/>
                                <w:lang w:val="en-US"/>
                              </w:rPr>
                            </w:pPr>
                          </w:p>
                          <w:p w14:paraId="5B86A713" w14:textId="77777777" w:rsidR="0076465B" w:rsidRDefault="0076465B" w:rsidP="00C06F19">
                            <w:pPr>
                              <w:jc w:val="both"/>
                              <w:rPr>
                                <w:rFonts w:asciiTheme="majorHAnsi" w:hAnsiTheme="majorHAnsi" w:cs="Calibri"/>
                                <w:color w:val="595959" w:themeColor="text1" w:themeTint="A6"/>
                                <w:lang w:val="en-US"/>
                              </w:rPr>
                            </w:pPr>
                          </w:p>
                          <w:p w14:paraId="26387213" w14:textId="77777777" w:rsidR="0076465B" w:rsidRDefault="0076465B" w:rsidP="00C06F19">
                            <w:pPr>
                              <w:jc w:val="both"/>
                              <w:rPr>
                                <w:rFonts w:asciiTheme="majorHAnsi" w:hAnsiTheme="majorHAnsi" w:cs="Calibri"/>
                                <w:color w:val="595959" w:themeColor="text1" w:themeTint="A6"/>
                                <w:lang w:val="en-US"/>
                              </w:rPr>
                            </w:pPr>
                          </w:p>
                          <w:p w14:paraId="7B5AF507" w14:textId="77777777" w:rsidR="0076465B" w:rsidRDefault="0076465B" w:rsidP="00C06F19">
                            <w:pPr>
                              <w:jc w:val="both"/>
                              <w:rPr>
                                <w:rFonts w:asciiTheme="majorHAnsi" w:hAnsiTheme="majorHAnsi" w:cs="Calibri"/>
                                <w:color w:val="595959" w:themeColor="text1" w:themeTint="A6"/>
                                <w:lang w:val="en-US"/>
                              </w:rPr>
                            </w:pPr>
                          </w:p>
                          <w:p w14:paraId="4FFE39A7" w14:textId="77777777" w:rsidR="0076465B" w:rsidRPr="00580C79" w:rsidRDefault="0076465B" w:rsidP="00C06F19">
                            <w:pPr>
                              <w:jc w:val="both"/>
                              <w:rPr>
                                <w:rFonts w:asciiTheme="majorHAnsi" w:hAnsiTheme="majorHAnsi" w:cs="Calibri"/>
                                <w:color w:val="595959" w:themeColor="text1" w:themeTint="A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9B5C0" id="_x0000_s1028" type="#_x0000_t202" style="position:absolute;margin-left:-54.5pt;margin-top:36.9pt;width:564.6pt;height:2in;z-index:25195571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" stroked="f">
                <v:textbox>
                  <w:txbxContent>
                    <w:p w14:paraId="33A4EA0D" w14:textId="6D07DB21" w:rsidR="00C06F19" w:rsidRDefault="004F78B4" w:rsidP="00C06F19">
                      <w:pPr>
                        <w:jc w:val="both"/>
                        <w:rPr>
                          <w:rFonts w:asciiTheme="majorHAnsi" w:hAnsiTheme="majorHAnsi" w:cs="Calibri"/>
                          <w:b/>
                          <w:bCs/>
                          <w:color w:val="595959" w:themeColor="text1" w:themeTint="A6"/>
                          <w:lang w:val="en-US"/>
                        </w:rPr>
                      </w:pPr>
                      <w:r>
                        <w:rPr>
                          <w:rFonts w:asciiTheme="majorHAnsi" w:hAnsiTheme="majorHAnsi" w:cs="Calibri"/>
                          <w:b/>
                          <w:bCs/>
                          <w:color w:val="595959" w:themeColor="text1" w:themeTint="A6"/>
                          <w:lang w:val="en-US"/>
                        </w:rPr>
                        <w:t>Activities</w:t>
                      </w:r>
                    </w:p>
                    <w:p w14:paraId="23772DBE" w14:textId="19A722A1" w:rsidR="00C06F19" w:rsidRDefault="004F78B4" w:rsidP="00C06F19">
                      <w:pPr>
                        <w:jc w:val="both"/>
                        <w:rPr>
                          <w:rFonts w:asciiTheme="majorHAnsi" w:hAnsiTheme="majorHAnsi" w:cs="Calibri"/>
                          <w:color w:val="595959" w:themeColor="text1" w:themeTint="A6"/>
                          <w:lang w:val="en-US"/>
                        </w:rPr>
                      </w:pPr>
                      <w:r>
                        <w:rPr>
                          <w:rFonts w:asciiTheme="majorHAnsi" w:hAnsiTheme="majorHAnsi" w:cs="Calibri"/>
                          <w:color w:val="595959" w:themeColor="text1" w:themeTint="A6"/>
                          <w:lang w:val="en-US"/>
                        </w:rPr>
                        <w:t>You</w:t>
                      </w:r>
                      <w:r w:rsidR="008263FC">
                        <w:rPr>
                          <w:rFonts w:asciiTheme="majorHAnsi" w:hAnsiTheme="majorHAnsi" w:cs="Calibri"/>
                          <w:color w:val="595959" w:themeColor="text1" w:themeTint="A6"/>
                          <w:lang w:val="en-US"/>
                        </w:rPr>
                        <w:t>r</w:t>
                      </w:r>
                      <w:r>
                        <w:rPr>
                          <w:rFonts w:asciiTheme="majorHAnsi" w:hAnsiTheme="majorHAnsi" w:cs="Calibri"/>
                          <w:color w:val="595959" w:themeColor="text1" w:themeTint="A6"/>
                          <w:lang w:val="en-US"/>
                        </w:rPr>
                        <w:t xml:space="preserve"> activities, such as </w:t>
                      </w:r>
                      <w:r w:rsidR="00380626">
                        <w:rPr>
                          <w:rFonts w:asciiTheme="majorHAnsi" w:hAnsiTheme="majorHAnsi" w:cs="Calibri"/>
                          <w:color w:val="595959" w:themeColor="text1" w:themeTint="A6"/>
                          <w:lang w:val="en-US"/>
                        </w:rPr>
                        <w:t>images and trap tag alarms received to the platform, can be view</w:t>
                      </w:r>
                      <w:r w:rsidR="00954875">
                        <w:rPr>
                          <w:rFonts w:asciiTheme="majorHAnsi" w:hAnsiTheme="majorHAnsi" w:cs="Calibri"/>
                          <w:color w:val="595959" w:themeColor="text1" w:themeTint="A6"/>
                          <w:lang w:val="en-US"/>
                        </w:rPr>
                        <w:t>ed</w:t>
                      </w:r>
                      <w:r w:rsidR="00380626">
                        <w:rPr>
                          <w:rFonts w:asciiTheme="majorHAnsi" w:hAnsiTheme="majorHAnsi" w:cs="Calibri"/>
                          <w:color w:val="595959" w:themeColor="text1" w:themeTint="A6"/>
                          <w:lang w:val="en-US"/>
                        </w:rPr>
                        <w:t xml:space="preserve"> via the platform </w:t>
                      </w:r>
                      <w:r w:rsidR="00954875">
                        <w:rPr>
                          <w:rFonts w:asciiTheme="majorHAnsi" w:hAnsiTheme="majorHAnsi" w:cs="Calibri"/>
                          <w:color w:val="595959" w:themeColor="text1" w:themeTint="A6"/>
                          <w:lang w:val="en-US"/>
                        </w:rPr>
                        <w:t xml:space="preserve"> Overview page</w:t>
                      </w:r>
                      <w:r w:rsidR="00380626">
                        <w:rPr>
                          <w:rFonts w:asciiTheme="majorHAnsi" w:hAnsiTheme="majorHAnsi" w:cs="Calibri"/>
                          <w:color w:val="595959" w:themeColor="text1" w:themeTint="A6"/>
                          <w:lang w:val="en-US"/>
                        </w:rPr>
                        <w:t>, but in more detail</w:t>
                      </w:r>
                      <w:r w:rsidR="00C0621F">
                        <w:rPr>
                          <w:rFonts w:asciiTheme="majorHAnsi" w:hAnsiTheme="majorHAnsi" w:cs="Calibri"/>
                          <w:color w:val="595959" w:themeColor="text1" w:themeTint="A6"/>
                          <w:lang w:val="en-US"/>
                        </w:rPr>
                        <w:t xml:space="preserve"> within</w:t>
                      </w:r>
                      <w:r w:rsidR="00380626">
                        <w:rPr>
                          <w:rFonts w:asciiTheme="majorHAnsi" w:hAnsiTheme="majorHAnsi" w:cs="Calibri"/>
                          <w:color w:val="595959" w:themeColor="text1" w:themeTint="A6"/>
                          <w:lang w:val="en-US"/>
                        </w:rPr>
                        <w:t xml:space="preserve"> in Activities</w:t>
                      </w:r>
                      <w:r w:rsidR="00C0621F">
                        <w:rPr>
                          <w:rFonts w:asciiTheme="majorHAnsi" w:hAnsiTheme="majorHAnsi" w:cs="Calibri"/>
                          <w:color w:val="595959" w:themeColor="text1" w:themeTint="A6"/>
                          <w:lang w:val="en-US"/>
                        </w:rPr>
                        <w:t>. This</w:t>
                      </w:r>
                      <w:r w:rsidR="00380626">
                        <w:rPr>
                          <w:rFonts w:asciiTheme="majorHAnsi" w:hAnsiTheme="majorHAnsi" w:cs="Calibri"/>
                          <w:color w:val="595959" w:themeColor="text1" w:themeTint="A6"/>
                          <w:lang w:val="en-US"/>
                        </w:rPr>
                        <w:t xml:space="preserve"> can be found within the Sites menu.</w:t>
                      </w:r>
                    </w:p>
                    <w:p w14:paraId="2C7A4544" w14:textId="3CDCCD0B" w:rsidR="00325CAF" w:rsidRDefault="00C0621F" w:rsidP="00C06F19">
                      <w:pPr>
                        <w:jc w:val="both"/>
                        <w:rPr>
                          <w:rFonts w:asciiTheme="majorHAnsi" w:hAnsiTheme="majorHAnsi" w:cs="Calibri"/>
                          <w:color w:val="595959" w:themeColor="text1" w:themeTint="A6"/>
                          <w:lang w:val="en-US"/>
                        </w:rPr>
                      </w:pPr>
                      <w:r>
                        <w:rPr>
                          <w:rFonts w:asciiTheme="majorHAnsi" w:hAnsiTheme="majorHAnsi" w:cs="Calibri"/>
                          <w:color w:val="595959" w:themeColor="text1" w:themeTint="A6"/>
                          <w:lang w:val="en-US"/>
                        </w:rPr>
                        <w:t>In Activities</w:t>
                      </w:r>
                      <w:r w:rsidR="0076465B">
                        <w:rPr>
                          <w:rFonts w:asciiTheme="majorHAnsi" w:hAnsiTheme="majorHAnsi" w:cs="Calibri"/>
                          <w:color w:val="595959" w:themeColor="text1" w:themeTint="A6"/>
                          <w:lang w:val="en-US"/>
                        </w:rPr>
                        <w:t>, you can filter your activities by activity type and time period</w:t>
                      </w:r>
                      <w:r w:rsidR="00C25888">
                        <w:rPr>
                          <w:rFonts w:asciiTheme="majorHAnsi" w:hAnsiTheme="majorHAnsi" w:cs="Calibri"/>
                          <w:color w:val="595959" w:themeColor="text1" w:themeTint="A6"/>
                          <w:lang w:val="en-US"/>
                        </w:rPr>
                        <w:t>, as well as delete activities if required</w:t>
                      </w:r>
                    </w:p>
                    <w:p w14:paraId="0A662FBD" w14:textId="0BD82087" w:rsidR="00325CAF" w:rsidRDefault="00325CAF" w:rsidP="00C06F19">
                      <w:pPr>
                        <w:jc w:val="both"/>
                        <w:rPr>
                          <w:rFonts w:asciiTheme="majorHAnsi" w:hAnsiTheme="majorHAnsi" w:cs="Calibri"/>
                          <w:color w:val="595959" w:themeColor="text1" w:themeTint="A6"/>
                          <w:lang w:val="en-US"/>
                        </w:rPr>
                      </w:pPr>
                      <w:r>
                        <w:rPr>
                          <w:rFonts w:asciiTheme="majorHAnsi" w:hAnsiTheme="majorHAnsi" w:cs="Calibri"/>
                          <w:color w:val="595959" w:themeColor="text1" w:themeTint="A6"/>
                          <w:lang w:val="en-US"/>
                        </w:rPr>
                        <w:t>Below has been filtered by all Trap Activity.</w:t>
                      </w:r>
                    </w:p>
                    <w:p w14:paraId="168E2C8D" w14:textId="2797E777" w:rsidR="00325CAF" w:rsidRDefault="00A5125E" w:rsidP="00C06F19">
                      <w:pPr>
                        <w:jc w:val="both"/>
                        <w:rPr>
                          <w:rFonts w:asciiTheme="majorHAnsi" w:hAnsiTheme="majorHAnsi" w:cs="Calibri"/>
                          <w:color w:val="595959" w:themeColor="text1" w:themeTint="A6"/>
                          <w:lang w:val="en-US"/>
                        </w:rPr>
                      </w:pPr>
                      <w:r>
                        <w:rPr>
                          <w:rFonts w:asciiTheme="majorHAnsi" w:hAnsiTheme="majorHAnsi" w:cs="Calibri"/>
                          <w:color w:val="595959" w:themeColor="text1" w:themeTint="A6"/>
                          <w:lang w:val="en-US"/>
                        </w:rPr>
                        <w:t>Activities can also be viewed in the same way via the PERDIXPro App.</w:t>
                      </w:r>
                    </w:p>
                    <w:p w14:paraId="38E5B8C7" w14:textId="77777777" w:rsidR="0076465B" w:rsidRDefault="0076465B" w:rsidP="00C06F19">
                      <w:pPr>
                        <w:jc w:val="both"/>
                        <w:rPr>
                          <w:rFonts w:asciiTheme="majorHAnsi" w:hAnsiTheme="majorHAnsi" w:cs="Calibri"/>
                          <w:color w:val="595959" w:themeColor="text1" w:themeTint="A6"/>
                          <w:lang w:val="en-US"/>
                        </w:rPr>
                      </w:pPr>
                    </w:p>
                    <w:p w14:paraId="5B86A713" w14:textId="77777777" w:rsidR="0076465B" w:rsidRDefault="0076465B" w:rsidP="00C06F19">
                      <w:pPr>
                        <w:jc w:val="both"/>
                        <w:rPr>
                          <w:rFonts w:asciiTheme="majorHAnsi" w:hAnsiTheme="majorHAnsi" w:cs="Calibri"/>
                          <w:color w:val="595959" w:themeColor="text1" w:themeTint="A6"/>
                          <w:lang w:val="en-US"/>
                        </w:rPr>
                      </w:pPr>
                    </w:p>
                    <w:p w14:paraId="26387213" w14:textId="77777777" w:rsidR="0076465B" w:rsidRDefault="0076465B" w:rsidP="00C06F19">
                      <w:pPr>
                        <w:jc w:val="both"/>
                        <w:rPr>
                          <w:rFonts w:asciiTheme="majorHAnsi" w:hAnsiTheme="majorHAnsi" w:cs="Calibri"/>
                          <w:color w:val="595959" w:themeColor="text1" w:themeTint="A6"/>
                          <w:lang w:val="en-US"/>
                        </w:rPr>
                      </w:pPr>
                    </w:p>
                    <w:p w14:paraId="7B5AF507" w14:textId="77777777" w:rsidR="0076465B" w:rsidRDefault="0076465B" w:rsidP="00C06F19">
                      <w:pPr>
                        <w:jc w:val="both"/>
                        <w:rPr>
                          <w:rFonts w:asciiTheme="majorHAnsi" w:hAnsiTheme="majorHAnsi" w:cs="Calibri"/>
                          <w:color w:val="595959" w:themeColor="text1" w:themeTint="A6"/>
                          <w:lang w:val="en-US"/>
                        </w:rPr>
                      </w:pPr>
                    </w:p>
                    <w:p w14:paraId="4FFE39A7" w14:textId="77777777" w:rsidR="0076465B" w:rsidRPr="00580C79" w:rsidRDefault="0076465B" w:rsidP="00C06F19">
                      <w:pPr>
                        <w:jc w:val="both"/>
                        <w:rPr>
                          <w:rFonts w:asciiTheme="majorHAnsi" w:hAnsiTheme="majorHAnsi" w:cs="Calibri"/>
                          <w:color w:val="595959" w:themeColor="text1" w:themeTint="A6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D2009" w:rsidRPr="00743E5A">
        <w:rPr>
          <w:noProof/>
        </w:rPr>
        <w:drawing>
          <wp:anchor distT="0" distB="0" distL="114300" distR="114300" simplePos="0" relativeHeight="251956735" behindDoc="1" locked="0" layoutInCell="1" allowOverlap="1" wp14:anchorId="082AD1D1" wp14:editId="442FF5D9">
            <wp:simplePos x="0" y="0"/>
            <wp:positionH relativeFrom="margin">
              <wp:align>center</wp:align>
            </wp:positionH>
            <wp:positionV relativeFrom="paragraph">
              <wp:posOffset>2456677</wp:posOffset>
            </wp:positionV>
            <wp:extent cx="6587490" cy="2997200"/>
            <wp:effectExtent l="19050" t="19050" r="22860" b="12700"/>
            <wp:wrapTight wrapText="bothSides">
              <wp:wrapPolygon edited="0">
                <wp:start x="-62" y="-137"/>
                <wp:lineTo x="-62" y="21554"/>
                <wp:lineTo x="21612" y="21554"/>
                <wp:lineTo x="21612" y="-137"/>
                <wp:lineTo x="-62" y="-137"/>
              </wp:wrapPolygon>
            </wp:wrapTight>
            <wp:docPr id="13720191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019166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7490" cy="29972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D786C9" w14:textId="77777777" w:rsidR="00D05328" w:rsidRPr="00D05328" w:rsidRDefault="00D05328" w:rsidP="00D05328"/>
    <w:p w14:paraId="70BA835C" w14:textId="77777777" w:rsidR="00D05328" w:rsidRPr="00D05328" w:rsidRDefault="00D05328" w:rsidP="00D05328"/>
    <w:p w14:paraId="5E81DB98" w14:textId="77777777" w:rsidR="00D05328" w:rsidRPr="00D05328" w:rsidRDefault="00D05328" w:rsidP="00D05328"/>
    <w:p w14:paraId="3A8D09F9" w14:textId="77777777" w:rsidR="00D05328" w:rsidRPr="00D05328" w:rsidRDefault="00D05328" w:rsidP="00D05328"/>
    <w:p w14:paraId="3C8CF830" w14:textId="77777777" w:rsidR="00D05328" w:rsidRPr="00D05328" w:rsidRDefault="00D05328" w:rsidP="00D05328"/>
    <w:p w14:paraId="11F03F26" w14:textId="77777777" w:rsidR="00D05328" w:rsidRPr="00D05328" w:rsidRDefault="00D05328" w:rsidP="00D05328"/>
    <w:p w14:paraId="2078A8E0" w14:textId="77777777" w:rsidR="00D05328" w:rsidRPr="00D05328" w:rsidRDefault="00D05328" w:rsidP="00D05328"/>
    <w:p w14:paraId="44DDAD19" w14:textId="77777777" w:rsidR="00D05328" w:rsidRPr="00D05328" w:rsidRDefault="00D05328" w:rsidP="00D05328"/>
    <w:p w14:paraId="35C68E50" w14:textId="77777777" w:rsidR="00D05328" w:rsidRPr="00D05328" w:rsidRDefault="00D05328" w:rsidP="00D05328"/>
    <w:p w14:paraId="608FFB4F" w14:textId="77777777" w:rsidR="00D05328" w:rsidRPr="00D05328" w:rsidRDefault="00D05328" w:rsidP="00D05328"/>
    <w:p w14:paraId="032F394C" w14:textId="77777777" w:rsidR="00D05328" w:rsidRPr="00D05328" w:rsidRDefault="00D05328" w:rsidP="00D05328"/>
    <w:p w14:paraId="678BFA62" w14:textId="77777777" w:rsidR="00D05328" w:rsidRPr="00D05328" w:rsidRDefault="00D05328" w:rsidP="00D05328"/>
    <w:p w14:paraId="39549D07" w14:textId="77777777" w:rsidR="00D05328" w:rsidRPr="00D05328" w:rsidRDefault="00D05328" w:rsidP="00D05328"/>
    <w:p w14:paraId="1CF229EE" w14:textId="77777777" w:rsidR="00D05328" w:rsidRPr="00D05328" w:rsidRDefault="00D05328" w:rsidP="00D05328"/>
    <w:p w14:paraId="2A867769" w14:textId="5E2CCEB8" w:rsidR="00D05328" w:rsidRPr="0059659F" w:rsidRDefault="00D05328" w:rsidP="0059659F">
      <w:pPr>
        <w:tabs>
          <w:tab w:val="left" w:pos="8292"/>
        </w:tabs>
        <w:jc w:val="right"/>
        <w:rPr>
          <w:sz w:val="22"/>
          <w:szCs w:val="22"/>
        </w:rPr>
      </w:pPr>
      <w:r w:rsidRPr="0059659F">
        <w:rPr>
          <w:sz w:val="22"/>
          <w:szCs w:val="22"/>
        </w:rPr>
        <w:t>December 202</w:t>
      </w:r>
      <w:r w:rsidR="0059659F">
        <w:rPr>
          <w:sz w:val="22"/>
          <w:szCs w:val="22"/>
        </w:rPr>
        <w:t>5</w:t>
      </w:r>
    </w:p>
    <w:p w14:paraId="152910E3" w14:textId="77777777" w:rsidR="00D05328" w:rsidRPr="00D05328" w:rsidRDefault="00D05328" w:rsidP="00D05328"/>
    <w:sectPr w:rsidR="00D05328" w:rsidRPr="00D05328" w:rsidSect="00780330"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01379"/>
    <w:multiLevelType w:val="hybridMultilevel"/>
    <w:tmpl w:val="8C16B0D0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18C43AFD"/>
    <w:multiLevelType w:val="hybridMultilevel"/>
    <w:tmpl w:val="5E0C68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3D4003"/>
    <w:multiLevelType w:val="hybridMultilevel"/>
    <w:tmpl w:val="E056E5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926084"/>
    <w:multiLevelType w:val="hybridMultilevel"/>
    <w:tmpl w:val="D6728334"/>
    <w:lvl w:ilvl="0" w:tplc="81E011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3A356B4"/>
    <w:multiLevelType w:val="hybridMultilevel"/>
    <w:tmpl w:val="8592BF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156146"/>
    <w:multiLevelType w:val="hybridMultilevel"/>
    <w:tmpl w:val="8042ED0C"/>
    <w:lvl w:ilvl="0" w:tplc="EE061C6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7A05C2"/>
    <w:multiLevelType w:val="hybridMultilevel"/>
    <w:tmpl w:val="C9BCB292"/>
    <w:lvl w:ilvl="0" w:tplc="94262116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F305510"/>
    <w:multiLevelType w:val="hybridMultilevel"/>
    <w:tmpl w:val="2AB6CD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ED279B"/>
    <w:multiLevelType w:val="hybridMultilevel"/>
    <w:tmpl w:val="619279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DF2BA3"/>
    <w:multiLevelType w:val="hybridMultilevel"/>
    <w:tmpl w:val="85CE9188"/>
    <w:lvl w:ilvl="0" w:tplc="838E4F6C">
      <w:start w:val="1"/>
      <w:numFmt w:val="decimal"/>
      <w:lvlText w:val="%1."/>
      <w:lvlJc w:val="left"/>
      <w:pPr>
        <w:ind w:left="720" w:hanging="360"/>
      </w:pPr>
      <w:rPr>
        <w:rFonts w:hint="default"/>
        <w:color w:val="595959" w:themeColor="text1" w:themeTint="A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385F07"/>
    <w:multiLevelType w:val="hybridMultilevel"/>
    <w:tmpl w:val="B2D648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983019"/>
    <w:multiLevelType w:val="hybridMultilevel"/>
    <w:tmpl w:val="27B221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CE3A7B"/>
    <w:multiLevelType w:val="hybridMultilevel"/>
    <w:tmpl w:val="C2CA66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412830"/>
    <w:multiLevelType w:val="hybridMultilevel"/>
    <w:tmpl w:val="BFF23F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0D5130"/>
    <w:multiLevelType w:val="hybridMultilevel"/>
    <w:tmpl w:val="99642ADA"/>
    <w:lvl w:ilvl="0" w:tplc="809412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E74461"/>
    <w:multiLevelType w:val="hybridMultilevel"/>
    <w:tmpl w:val="16E800D6"/>
    <w:lvl w:ilvl="0" w:tplc="35489442">
      <w:start w:val="14"/>
      <w:numFmt w:val="bullet"/>
      <w:lvlText w:val="-"/>
      <w:lvlJc w:val="left"/>
      <w:pPr>
        <w:ind w:left="1080" w:hanging="360"/>
      </w:pPr>
      <w:rPr>
        <w:rFonts w:ascii="Aptos Display" w:eastAsiaTheme="minorHAnsi" w:hAnsi="Aptos Display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10801C9"/>
    <w:multiLevelType w:val="hybridMultilevel"/>
    <w:tmpl w:val="F83A54CC"/>
    <w:lvl w:ilvl="0" w:tplc="915C1334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F9086D"/>
    <w:multiLevelType w:val="hybridMultilevel"/>
    <w:tmpl w:val="971483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20996791">
    <w:abstractNumId w:val="11"/>
  </w:num>
  <w:num w:numId="2" w16cid:durableId="1587885828">
    <w:abstractNumId w:val="12"/>
  </w:num>
  <w:num w:numId="3" w16cid:durableId="1264609842">
    <w:abstractNumId w:val="17"/>
  </w:num>
  <w:num w:numId="4" w16cid:durableId="535117573">
    <w:abstractNumId w:val="13"/>
  </w:num>
  <w:num w:numId="5" w16cid:durableId="1353527563">
    <w:abstractNumId w:val="4"/>
  </w:num>
  <w:num w:numId="6" w16cid:durableId="1835950905">
    <w:abstractNumId w:val="16"/>
  </w:num>
  <w:num w:numId="7" w16cid:durableId="301928084">
    <w:abstractNumId w:val="5"/>
  </w:num>
  <w:num w:numId="8" w16cid:durableId="618535721">
    <w:abstractNumId w:val="15"/>
  </w:num>
  <w:num w:numId="9" w16cid:durableId="418067609">
    <w:abstractNumId w:val="9"/>
  </w:num>
  <w:num w:numId="10" w16cid:durableId="2097285040">
    <w:abstractNumId w:val="2"/>
  </w:num>
  <w:num w:numId="11" w16cid:durableId="1248885946">
    <w:abstractNumId w:val="10"/>
  </w:num>
  <w:num w:numId="12" w16cid:durableId="954288187">
    <w:abstractNumId w:val="8"/>
  </w:num>
  <w:num w:numId="13" w16cid:durableId="1004673608">
    <w:abstractNumId w:val="0"/>
  </w:num>
  <w:num w:numId="14" w16cid:durableId="148596887">
    <w:abstractNumId w:val="7"/>
  </w:num>
  <w:num w:numId="15" w16cid:durableId="428740579">
    <w:abstractNumId w:val="1"/>
  </w:num>
  <w:num w:numId="16" w16cid:durableId="1405488483">
    <w:abstractNumId w:val="14"/>
  </w:num>
  <w:num w:numId="17" w16cid:durableId="796527581">
    <w:abstractNumId w:val="3"/>
  </w:num>
  <w:num w:numId="18" w16cid:durableId="8278625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49E2"/>
    <w:rsid w:val="00001A31"/>
    <w:rsid w:val="00002466"/>
    <w:rsid w:val="0000465A"/>
    <w:rsid w:val="0000794A"/>
    <w:rsid w:val="00012698"/>
    <w:rsid w:val="00013980"/>
    <w:rsid w:val="00022C0E"/>
    <w:rsid w:val="00025577"/>
    <w:rsid w:val="00025963"/>
    <w:rsid w:val="00026CC3"/>
    <w:rsid w:val="00027D31"/>
    <w:rsid w:val="00030B20"/>
    <w:rsid w:val="0004056E"/>
    <w:rsid w:val="0004661B"/>
    <w:rsid w:val="00050B28"/>
    <w:rsid w:val="00052164"/>
    <w:rsid w:val="00052618"/>
    <w:rsid w:val="000553B6"/>
    <w:rsid w:val="00056286"/>
    <w:rsid w:val="000611FC"/>
    <w:rsid w:val="0006222D"/>
    <w:rsid w:val="000627F4"/>
    <w:rsid w:val="00062BDE"/>
    <w:rsid w:val="00064DBA"/>
    <w:rsid w:val="00072B35"/>
    <w:rsid w:val="00073BC9"/>
    <w:rsid w:val="000772B6"/>
    <w:rsid w:val="00077FF6"/>
    <w:rsid w:val="00081EBE"/>
    <w:rsid w:val="00083548"/>
    <w:rsid w:val="00083D17"/>
    <w:rsid w:val="00084881"/>
    <w:rsid w:val="00091254"/>
    <w:rsid w:val="00091B61"/>
    <w:rsid w:val="000A4E35"/>
    <w:rsid w:val="000A591D"/>
    <w:rsid w:val="000A63F0"/>
    <w:rsid w:val="000A6B51"/>
    <w:rsid w:val="000A799F"/>
    <w:rsid w:val="000B3248"/>
    <w:rsid w:val="000B426E"/>
    <w:rsid w:val="000B4400"/>
    <w:rsid w:val="000B5D11"/>
    <w:rsid w:val="000B7311"/>
    <w:rsid w:val="000C4CF0"/>
    <w:rsid w:val="000C518F"/>
    <w:rsid w:val="000C5D8B"/>
    <w:rsid w:val="000D0F10"/>
    <w:rsid w:val="000D5380"/>
    <w:rsid w:val="000D73BD"/>
    <w:rsid w:val="000E78AC"/>
    <w:rsid w:val="000F20CF"/>
    <w:rsid w:val="000F5EBA"/>
    <w:rsid w:val="000F6585"/>
    <w:rsid w:val="00101BB1"/>
    <w:rsid w:val="00101E24"/>
    <w:rsid w:val="0010320E"/>
    <w:rsid w:val="00104E6C"/>
    <w:rsid w:val="00106DAF"/>
    <w:rsid w:val="00107ACD"/>
    <w:rsid w:val="00117C52"/>
    <w:rsid w:val="0012091B"/>
    <w:rsid w:val="00124F80"/>
    <w:rsid w:val="00132D12"/>
    <w:rsid w:val="00134587"/>
    <w:rsid w:val="00141C7F"/>
    <w:rsid w:val="00141FB1"/>
    <w:rsid w:val="00143B6B"/>
    <w:rsid w:val="001571A4"/>
    <w:rsid w:val="0016284D"/>
    <w:rsid w:val="00163031"/>
    <w:rsid w:val="00164B0A"/>
    <w:rsid w:val="00166391"/>
    <w:rsid w:val="00170D6C"/>
    <w:rsid w:val="00176CE3"/>
    <w:rsid w:val="00182001"/>
    <w:rsid w:val="00182EF1"/>
    <w:rsid w:val="0018444E"/>
    <w:rsid w:val="00184BB9"/>
    <w:rsid w:val="00186C5E"/>
    <w:rsid w:val="00187DE2"/>
    <w:rsid w:val="00192BC7"/>
    <w:rsid w:val="001968D8"/>
    <w:rsid w:val="00196EEA"/>
    <w:rsid w:val="0019770F"/>
    <w:rsid w:val="001A392A"/>
    <w:rsid w:val="001A6CCF"/>
    <w:rsid w:val="001A6F62"/>
    <w:rsid w:val="001B15E2"/>
    <w:rsid w:val="001B3154"/>
    <w:rsid w:val="001B3156"/>
    <w:rsid w:val="001C041D"/>
    <w:rsid w:val="001C213C"/>
    <w:rsid w:val="001C4C15"/>
    <w:rsid w:val="001C67E0"/>
    <w:rsid w:val="001C7EB5"/>
    <w:rsid w:val="001C7ED9"/>
    <w:rsid w:val="001D025D"/>
    <w:rsid w:val="001D0B04"/>
    <w:rsid w:val="001D1EB2"/>
    <w:rsid w:val="001D6F05"/>
    <w:rsid w:val="001E1EB2"/>
    <w:rsid w:val="001F52DF"/>
    <w:rsid w:val="0020083C"/>
    <w:rsid w:val="00202F39"/>
    <w:rsid w:val="0020369A"/>
    <w:rsid w:val="0020780A"/>
    <w:rsid w:val="00210206"/>
    <w:rsid w:val="00212A81"/>
    <w:rsid w:val="0021543C"/>
    <w:rsid w:val="0021775C"/>
    <w:rsid w:val="00220D37"/>
    <w:rsid w:val="00221005"/>
    <w:rsid w:val="002213C6"/>
    <w:rsid w:val="0022148E"/>
    <w:rsid w:val="00224E8D"/>
    <w:rsid w:val="0022516D"/>
    <w:rsid w:val="0023651D"/>
    <w:rsid w:val="0023671E"/>
    <w:rsid w:val="00236CF9"/>
    <w:rsid w:val="00240ECD"/>
    <w:rsid w:val="00244869"/>
    <w:rsid w:val="00247C3F"/>
    <w:rsid w:val="002517E0"/>
    <w:rsid w:val="00265B98"/>
    <w:rsid w:val="00267675"/>
    <w:rsid w:val="00270B8B"/>
    <w:rsid w:val="0027253F"/>
    <w:rsid w:val="00277B5F"/>
    <w:rsid w:val="002812EF"/>
    <w:rsid w:val="00282BE7"/>
    <w:rsid w:val="002935D7"/>
    <w:rsid w:val="00297E02"/>
    <w:rsid w:val="002A4349"/>
    <w:rsid w:val="002A5007"/>
    <w:rsid w:val="002B0DCF"/>
    <w:rsid w:val="002B7DA5"/>
    <w:rsid w:val="002C09F4"/>
    <w:rsid w:val="002C1D5F"/>
    <w:rsid w:val="002C4020"/>
    <w:rsid w:val="002C7D81"/>
    <w:rsid w:val="002D3EF1"/>
    <w:rsid w:val="002D56EA"/>
    <w:rsid w:val="002D5AE7"/>
    <w:rsid w:val="002D71D4"/>
    <w:rsid w:val="002D7524"/>
    <w:rsid w:val="002E0142"/>
    <w:rsid w:val="002E60F7"/>
    <w:rsid w:val="002F639F"/>
    <w:rsid w:val="002F7FDC"/>
    <w:rsid w:val="00300FA8"/>
    <w:rsid w:val="00305C9E"/>
    <w:rsid w:val="003148D5"/>
    <w:rsid w:val="003162AB"/>
    <w:rsid w:val="00317CA8"/>
    <w:rsid w:val="00321C66"/>
    <w:rsid w:val="00324555"/>
    <w:rsid w:val="00325CAF"/>
    <w:rsid w:val="00333A4D"/>
    <w:rsid w:val="00333D61"/>
    <w:rsid w:val="00333E7B"/>
    <w:rsid w:val="00334A18"/>
    <w:rsid w:val="00346E96"/>
    <w:rsid w:val="00357A9B"/>
    <w:rsid w:val="00360DC5"/>
    <w:rsid w:val="00365110"/>
    <w:rsid w:val="0036602C"/>
    <w:rsid w:val="00371BBC"/>
    <w:rsid w:val="00372DC8"/>
    <w:rsid w:val="00373EA9"/>
    <w:rsid w:val="003750BA"/>
    <w:rsid w:val="00380626"/>
    <w:rsid w:val="00380AA2"/>
    <w:rsid w:val="00380F4D"/>
    <w:rsid w:val="00381AAC"/>
    <w:rsid w:val="003849C5"/>
    <w:rsid w:val="0038750F"/>
    <w:rsid w:val="00387C24"/>
    <w:rsid w:val="00394ACF"/>
    <w:rsid w:val="003A03A4"/>
    <w:rsid w:val="003A15B7"/>
    <w:rsid w:val="003A4D4F"/>
    <w:rsid w:val="003B09CA"/>
    <w:rsid w:val="003B1B5D"/>
    <w:rsid w:val="003B1E9A"/>
    <w:rsid w:val="003B2193"/>
    <w:rsid w:val="003B5778"/>
    <w:rsid w:val="003C1B0D"/>
    <w:rsid w:val="003C3A35"/>
    <w:rsid w:val="003C6879"/>
    <w:rsid w:val="003C6886"/>
    <w:rsid w:val="003C7CB1"/>
    <w:rsid w:val="003D04E3"/>
    <w:rsid w:val="003D1C12"/>
    <w:rsid w:val="003D6713"/>
    <w:rsid w:val="003E2137"/>
    <w:rsid w:val="003E2A89"/>
    <w:rsid w:val="003E578D"/>
    <w:rsid w:val="003E5E02"/>
    <w:rsid w:val="003F7AE8"/>
    <w:rsid w:val="00411AB3"/>
    <w:rsid w:val="00412A62"/>
    <w:rsid w:val="004178F3"/>
    <w:rsid w:val="004221CD"/>
    <w:rsid w:val="00426128"/>
    <w:rsid w:val="00431504"/>
    <w:rsid w:val="00431BE3"/>
    <w:rsid w:val="00447CC3"/>
    <w:rsid w:val="00466C69"/>
    <w:rsid w:val="0046788D"/>
    <w:rsid w:val="00470D40"/>
    <w:rsid w:val="004738D8"/>
    <w:rsid w:val="00475215"/>
    <w:rsid w:val="0048028F"/>
    <w:rsid w:val="00481796"/>
    <w:rsid w:val="004817E4"/>
    <w:rsid w:val="0048216D"/>
    <w:rsid w:val="004855AD"/>
    <w:rsid w:val="004857C9"/>
    <w:rsid w:val="00492FC7"/>
    <w:rsid w:val="00496DDE"/>
    <w:rsid w:val="00497E3D"/>
    <w:rsid w:val="004A2804"/>
    <w:rsid w:val="004A4BA8"/>
    <w:rsid w:val="004A5A83"/>
    <w:rsid w:val="004A7105"/>
    <w:rsid w:val="004B0B96"/>
    <w:rsid w:val="004C42D3"/>
    <w:rsid w:val="004C7332"/>
    <w:rsid w:val="004D14D6"/>
    <w:rsid w:val="004D16EE"/>
    <w:rsid w:val="004D1A9C"/>
    <w:rsid w:val="004D742C"/>
    <w:rsid w:val="004E0B30"/>
    <w:rsid w:val="004E1666"/>
    <w:rsid w:val="004E224E"/>
    <w:rsid w:val="004F0A9F"/>
    <w:rsid w:val="004F2CE8"/>
    <w:rsid w:val="004F62A6"/>
    <w:rsid w:val="004F78B4"/>
    <w:rsid w:val="005004DD"/>
    <w:rsid w:val="00500905"/>
    <w:rsid w:val="00503E5B"/>
    <w:rsid w:val="00504840"/>
    <w:rsid w:val="005049E2"/>
    <w:rsid w:val="0050595B"/>
    <w:rsid w:val="0051109E"/>
    <w:rsid w:val="005112C2"/>
    <w:rsid w:val="00513C58"/>
    <w:rsid w:val="00513DB7"/>
    <w:rsid w:val="00517060"/>
    <w:rsid w:val="00522E8A"/>
    <w:rsid w:val="00541D37"/>
    <w:rsid w:val="00542BC4"/>
    <w:rsid w:val="00544E25"/>
    <w:rsid w:val="00546DDB"/>
    <w:rsid w:val="00556717"/>
    <w:rsid w:val="00556977"/>
    <w:rsid w:val="0056092A"/>
    <w:rsid w:val="00566378"/>
    <w:rsid w:val="00570E3F"/>
    <w:rsid w:val="00574134"/>
    <w:rsid w:val="00574E39"/>
    <w:rsid w:val="005760A5"/>
    <w:rsid w:val="00576F11"/>
    <w:rsid w:val="00577290"/>
    <w:rsid w:val="00580C79"/>
    <w:rsid w:val="00583E1F"/>
    <w:rsid w:val="00584B44"/>
    <w:rsid w:val="005866CC"/>
    <w:rsid w:val="00591640"/>
    <w:rsid w:val="00592ACA"/>
    <w:rsid w:val="00595C9F"/>
    <w:rsid w:val="0059659F"/>
    <w:rsid w:val="005A148B"/>
    <w:rsid w:val="005A23A9"/>
    <w:rsid w:val="005A51A3"/>
    <w:rsid w:val="005A62C7"/>
    <w:rsid w:val="005C6416"/>
    <w:rsid w:val="005C7CA7"/>
    <w:rsid w:val="005D1968"/>
    <w:rsid w:val="005D1CE4"/>
    <w:rsid w:val="005D2234"/>
    <w:rsid w:val="005D4BF4"/>
    <w:rsid w:val="005E2702"/>
    <w:rsid w:val="005E745C"/>
    <w:rsid w:val="005F3CCA"/>
    <w:rsid w:val="005F5E18"/>
    <w:rsid w:val="005F7C9A"/>
    <w:rsid w:val="00601063"/>
    <w:rsid w:val="0060177D"/>
    <w:rsid w:val="00605577"/>
    <w:rsid w:val="00610872"/>
    <w:rsid w:val="006132E3"/>
    <w:rsid w:val="00613344"/>
    <w:rsid w:val="00615545"/>
    <w:rsid w:val="00615638"/>
    <w:rsid w:val="006212F1"/>
    <w:rsid w:val="00621741"/>
    <w:rsid w:val="00626425"/>
    <w:rsid w:val="00627693"/>
    <w:rsid w:val="00632117"/>
    <w:rsid w:val="00633CD2"/>
    <w:rsid w:val="00634387"/>
    <w:rsid w:val="00635A3F"/>
    <w:rsid w:val="00636C06"/>
    <w:rsid w:val="00640340"/>
    <w:rsid w:val="00640DF3"/>
    <w:rsid w:val="00644B5D"/>
    <w:rsid w:val="00646217"/>
    <w:rsid w:val="00665CFD"/>
    <w:rsid w:val="006678AD"/>
    <w:rsid w:val="00670D2F"/>
    <w:rsid w:val="00673558"/>
    <w:rsid w:val="0067422B"/>
    <w:rsid w:val="00675AC9"/>
    <w:rsid w:val="00685C1C"/>
    <w:rsid w:val="00686A1D"/>
    <w:rsid w:val="00687DAA"/>
    <w:rsid w:val="006A1490"/>
    <w:rsid w:val="006B6AF6"/>
    <w:rsid w:val="006C0DD2"/>
    <w:rsid w:val="006C1ADF"/>
    <w:rsid w:val="006C4191"/>
    <w:rsid w:val="006C48B8"/>
    <w:rsid w:val="006C4ADD"/>
    <w:rsid w:val="006C708E"/>
    <w:rsid w:val="006D2389"/>
    <w:rsid w:val="006D5505"/>
    <w:rsid w:val="006D77E2"/>
    <w:rsid w:val="006E0330"/>
    <w:rsid w:val="006E2B44"/>
    <w:rsid w:val="006E53CA"/>
    <w:rsid w:val="006E5AA5"/>
    <w:rsid w:val="006F1769"/>
    <w:rsid w:val="00702641"/>
    <w:rsid w:val="00707C84"/>
    <w:rsid w:val="007132A9"/>
    <w:rsid w:val="00720785"/>
    <w:rsid w:val="00720C5F"/>
    <w:rsid w:val="007211E4"/>
    <w:rsid w:val="00727831"/>
    <w:rsid w:val="0073158F"/>
    <w:rsid w:val="00734518"/>
    <w:rsid w:val="00735342"/>
    <w:rsid w:val="00735B44"/>
    <w:rsid w:val="00736C71"/>
    <w:rsid w:val="00736DA3"/>
    <w:rsid w:val="00741A2F"/>
    <w:rsid w:val="00743E5A"/>
    <w:rsid w:val="00744FE2"/>
    <w:rsid w:val="007455E2"/>
    <w:rsid w:val="00746945"/>
    <w:rsid w:val="00746D39"/>
    <w:rsid w:val="00753442"/>
    <w:rsid w:val="00762AAD"/>
    <w:rsid w:val="0076465B"/>
    <w:rsid w:val="007651D5"/>
    <w:rsid w:val="00770562"/>
    <w:rsid w:val="00770E88"/>
    <w:rsid w:val="00772A33"/>
    <w:rsid w:val="007733D1"/>
    <w:rsid w:val="00775030"/>
    <w:rsid w:val="00776878"/>
    <w:rsid w:val="00780330"/>
    <w:rsid w:val="00781DD3"/>
    <w:rsid w:val="007835F8"/>
    <w:rsid w:val="00787D27"/>
    <w:rsid w:val="00790A34"/>
    <w:rsid w:val="00792459"/>
    <w:rsid w:val="00794CB8"/>
    <w:rsid w:val="0079509E"/>
    <w:rsid w:val="007A0DCD"/>
    <w:rsid w:val="007A5D2E"/>
    <w:rsid w:val="007B1761"/>
    <w:rsid w:val="007B4251"/>
    <w:rsid w:val="007B634E"/>
    <w:rsid w:val="007C0CFC"/>
    <w:rsid w:val="007C1DC5"/>
    <w:rsid w:val="007C1FD6"/>
    <w:rsid w:val="007C358B"/>
    <w:rsid w:val="007D0E72"/>
    <w:rsid w:val="007D2009"/>
    <w:rsid w:val="007D7AE3"/>
    <w:rsid w:val="007F1372"/>
    <w:rsid w:val="0080119D"/>
    <w:rsid w:val="00803FCD"/>
    <w:rsid w:val="00804BB8"/>
    <w:rsid w:val="00805526"/>
    <w:rsid w:val="00820CB5"/>
    <w:rsid w:val="00820DA1"/>
    <w:rsid w:val="00822CC7"/>
    <w:rsid w:val="00823610"/>
    <w:rsid w:val="0082492B"/>
    <w:rsid w:val="00824CD9"/>
    <w:rsid w:val="008263FC"/>
    <w:rsid w:val="00826F68"/>
    <w:rsid w:val="008341D6"/>
    <w:rsid w:val="008348D4"/>
    <w:rsid w:val="0083504A"/>
    <w:rsid w:val="008355EC"/>
    <w:rsid w:val="008365CC"/>
    <w:rsid w:val="00837E28"/>
    <w:rsid w:val="00842948"/>
    <w:rsid w:val="00843AFF"/>
    <w:rsid w:val="008443CC"/>
    <w:rsid w:val="00845446"/>
    <w:rsid w:val="008512F1"/>
    <w:rsid w:val="008538B5"/>
    <w:rsid w:val="00853DCC"/>
    <w:rsid w:val="0086145B"/>
    <w:rsid w:val="00865CCC"/>
    <w:rsid w:val="0087088C"/>
    <w:rsid w:val="00875406"/>
    <w:rsid w:val="00876479"/>
    <w:rsid w:val="0088042B"/>
    <w:rsid w:val="00882EE7"/>
    <w:rsid w:val="00883BA5"/>
    <w:rsid w:val="00897FBC"/>
    <w:rsid w:val="008A0617"/>
    <w:rsid w:val="008A3A16"/>
    <w:rsid w:val="008A46E5"/>
    <w:rsid w:val="008A6CFA"/>
    <w:rsid w:val="008A75D9"/>
    <w:rsid w:val="008B0143"/>
    <w:rsid w:val="008B1C93"/>
    <w:rsid w:val="008B2E9B"/>
    <w:rsid w:val="008B5EF2"/>
    <w:rsid w:val="008C0CBD"/>
    <w:rsid w:val="008C1655"/>
    <w:rsid w:val="008C2C20"/>
    <w:rsid w:val="008C73DB"/>
    <w:rsid w:val="008C7426"/>
    <w:rsid w:val="008D1AB0"/>
    <w:rsid w:val="008D3BFE"/>
    <w:rsid w:val="008D4553"/>
    <w:rsid w:val="008D6120"/>
    <w:rsid w:val="008E2880"/>
    <w:rsid w:val="008E2E18"/>
    <w:rsid w:val="008E6882"/>
    <w:rsid w:val="008F2AF1"/>
    <w:rsid w:val="008F7D52"/>
    <w:rsid w:val="009047E3"/>
    <w:rsid w:val="00904F21"/>
    <w:rsid w:val="00905377"/>
    <w:rsid w:val="00906103"/>
    <w:rsid w:val="00910EFC"/>
    <w:rsid w:val="00911299"/>
    <w:rsid w:val="009128F8"/>
    <w:rsid w:val="009143D7"/>
    <w:rsid w:val="00915430"/>
    <w:rsid w:val="00925B3A"/>
    <w:rsid w:val="009312E6"/>
    <w:rsid w:val="0093250D"/>
    <w:rsid w:val="00935D85"/>
    <w:rsid w:val="0093633D"/>
    <w:rsid w:val="009371A1"/>
    <w:rsid w:val="00937DA8"/>
    <w:rsid w:val="009509DC"/>
    <w:rsid w:val="009533DD"/>
    <w:rsid w:val="00954875"/>
    <w:rsid w:val="00961490"/>
    <w:rsid w:val="00966069"/>
    <w:rsid w:val="00967CD0"/>
    <w:rsid w:val="00970B4E"/>
    <w:rsid w:val="009750C9"/>
    <w:rsid w:val="00975D49"/>
    <w:rsid w:val="00981EA5"/>
    <w:rsid w:val="00984663"/>
    <w:rsid w:val="009847BD"/>
    <w:rsid w:val="009854A2"/>
    <w:rsid w:val="009854B0"/>
    <w:rsid w:val="0099155F"/>
    <w:rsid w:val="00997A35"/>
    <w:rsid w:val="009A63E2"/>
    <w:rsid w:val="009B16C6"/>
    <w:rsid w:val="009B7A85"/>
    <w:rsid w:val="009C0255"/>
    <w:rsid w:val="009C214F"/>
    <w:rsid w:val="009C26EC"/>
    <w:rsid w:val="009C6470"/>
    <w:rsid w:val="009C6EAD"/>
    <w:rsid w:val="009D4859"/>
    <w:rsid w:val="009D59E1"/>
    <w:rsid w:val="009E1B59"/>
    <w:rsid w:val="009E26E2"/>
    <w:rsid w:val="009E2803"/>
    <w:rsid w:val="009E34C2"/>
    <w:rsid w:val="009F198D"/>
    <w:rsid w:val="009F2156"/>
    <w:rsid w:val="009F2EA1"/>
    <w:rsid w:val="009F58B3"/>
    <w:rsid w:val="009F5E18"/>
    <w:rsid w:val="00A06243"/>
    <w:rsid w:val="00A106C2"/>
    <w:rsid w:val="00A119CD"/>
    <w:rsid w:val="00A14048"/>
    <w:rsid w:val="00A162A4"/>
    <w:rsid w:val="00A20E33"/>
    <w:rsid w:val="00A23F37"/>
    <w:rsid w:val="00A26714"/>
    <w:rsid w:val="00A33308"/>
    <w:rsid w:val="00A35E8A"/>
    <w:rsid w:val="00A3795D"/>
    <w:rsid w:val="00A40991"/>
    <w:rsid w:val="00A4360E"/>
    <w:rsid w:val="00A43F2F"/>
    <w:rsid w:val="00A44FD0"/>
    <w:rsid w:val="00A46D7D"/>
    <w:rsid w:val="00A50161"/>
    <w:rsid w:val="00A505D8"/>
    <w:rsid w:val="00A50B7C"/>
    <w:rsid w:val="00A5125E"/>
    <w:rsid w:val="00A5368F"/>
    <w:rsid w:val="00A5576F"/>
    <w:rsid w:val="00A57540"/>
    <w:rsid w:val="00A65B1D"/>
    <w:rsid w:val="00A738F4"/>
    <w:rsid w:val="00A740D9"/>
    <w:rsid w:val="00A74A58"/>
    <w:rsid w:val="00A762DF"/>
    <w:rsid w:val="00A80A80"/>
    <w:rsid w:val="00A85E18"/>
    <w:rsid w:val="00AA1BF7"/>
    <w:rsid w:val="00AA2F69"/>
    <w:rsid w:val="00AA30A5"/>
    <w:rsid w:val="00AB4D08"/>
    <w:rsid w:val="00AB5C68"/>
    <w:rsid w:val="00AB78EF"/>
    <w:rsid w:val="00AC1D84"/>
    <w:rsid w:val="00AC2937"/>
    <w:rsid w:val="00AC4064"/>
    <w:rsid w:val="00AC4EB6"/>
    <w:rsid w:val="00AD2D3F"/>
    <w:rsid w:val="00AD36C6"/>
    <w:rsid w:val="00AD5DCD"/>
    <w:rsid w:val="00AD6A46"/>
    <w:rsid w:val="00AE066B"/>
    <w:rsid w:val="00AE0766"/>
    <w:rsid w:val="00AE24D8"/>
    <w:rsid w:val="00AE3286"/>
    <w:rsid w:val="00AF1737"/>
    <w:rsid w:val="00AF3C19"/>
    <w:rsid w:val="00AF62EE"/>
    <w:rsid w:val="00AF67C1"/>
    <w:rsid w:val="00B012E1"/>
    <w:rsid w:val="00B02DE4"/>
    <w:rsid w:val="00B2634D"/>
    <w:rsid w:val="00B274A1"/>
    <w:rsid w:val="00B30007"/>
    <w:rsid w:val="00B30467"/>
    <w:rsid w:val="00B3185F"/>
    <w:rsid w:val="00B34F0B"/>
    <w:rsid w:val="00B35C47"/>
    <w:rsid w:val="00B377C7"/>
    <w:rsid w:val="00B4228F"/>
    <w:rsid w:val="00B4319E"/>
    <w:rsid w:val="00B5426F"/>
    <w:rsid w:val="00B55E39"/>
    <w:rsid w:val="00B67E27"/>
    <w:rsid w:val="00B71FE6"/>
    <w:rsid w:val="00B72CDD"/>
    <w:rsid w:val="00B74867"/>
    <w:rsid w:val="00B74A58"/>
    <w:rsid w:val="00B7610D"/>
    <w:rsid w:val="00B776CD"/>
    <w:rsid w:val="00B870C0"/>
    <w:rsid w:val="00B90E54"/>
    <w:rsid w:val="00B9185D"/>
    <w:rsid w:val="00B91E29"/>
    <w:rsid w:val="00B96E02"/>
    <w:rsid w:val="00BA199C"/>
    <w:rsid w:val="00BA3731"/>
    <w:rsid w:val="00BA4B1B"/>
    <w:rsid w:val="00BA4BA3"/>
    <w:rsid w:val="00BA5521"/>
    <w:rsid w:val="00BA6B80"/>
    <w:rsid w:val="00BB30A2"/>
    <w:rsid w:val="00BB7787"/>
    <w:rsid w:val="00BC0DEB"/>
    <w:rsid w:val="00BC2A66"/>
    <w:rsid w:val="00BD0B38"/>
    <w:rsid w:val="00BD14C2"/>
    <w:rsid w:val="00BD2202"/>
    <w:rsid w:val="00BD566D"/>
    <w:rsid w:val="00BD76F9"/>
    <w:rsid w:val="00BE088E"/>
    <w:rsid w:val="00BE1077"/>
    <w:rsid w:val="00BE2412"/>
    <w:rsid w:val="00BE2972"/>
    <w:rsid w:val="00BE755F"/>
    <w:rsid w:val="00BF0607"/>
    <w:rsid w:val="00BF19CB"/>
    <w:rsid w:val="00BF380C"/>
    <w:rsid w:val="00BF7FDB"/>
    <w:rsid w:val="00C00F26"/>
    <w:rsid w:val="00C05870"/>
    <w:rsid w:val="00C0621F"/>
    <w:rsid w:val="00C0651D"/>
    <w:rsid w:val="00C06F19"/>
    <w:rsid w:val="00C11AB7"/>
    <w:rsid w:val="00C13EC5"/>
    <w:rsid w:val="00C14EB1"/>
    <w:rsid w:val="00C168A1"/>
    <w:rsid w:val="00C16D7F"/>
    <w:rsid w:val="00C17AB8"/>
    <w:rsid w:val="00C17E3D"/>
    <w:rsid w:val="00C223C4"/>
    <w:rsid w:val="00C252CD"/>
    <w:rsid w:val="00C25888"/>
    <w:rsid w:val="00C307DC"/>
    <w:rsid w:val="00C30EA7"/>
    <w:rsid w:val="00C33932"/>
    <w:rsid w:val="00C47780"/>
    <w:rsid w:val="00C47D1A"/>
    <w:rsid w:val="00C5025E"/>
    <w:rsid w:val="00C5333E"/>
    <w:rsid w:val="00C54E4A"/>
    <w:rsid w:val="00C578EE"/>
    <w:rsid w:val="00C6494A"/>
    <w:rsid w:val="00C655B5"/>
    <w:rsid w:val="00C72E2C"/>
    <w:rsid w:val="00C73133"/>
    <w:rsid w:val="00C76EC2"/>
    <w:rsid w:val="00C76FBF"/>
    <w:rsid w:val="00C7722A"/>
    <w:rsid w:val="00C80CE7"/>
    <w:rsid w:val="00C84F19"/>
    <w:rsid w:val="00C858C3"/>
    <w:rsid w:val="00C85CB2"/>
    <w:rsid w:val="00C8788A"/>
    <w:rsid w:val="00C91990"/>
    <w:rsid w:val="00C94D9C"/>
    <w:rsid w:val="00CB1B23"/>
    <w:rsid w:val="00CB289E"/>
    <w:rsid w:val="00CB485C"/>
    <w:rsid w:val="00CB6296"/>
    <w:rsid w:val="00CC0C0D"/>
    <w:rsid w:val="00CC0E2C"/>
    <w:rsid w:val="00CC52B6"/>
    <w:rsid w:val="00CD5170"/>
    <w:rsid w:val="00CD5A5C"/>
    <w:rsid w:val="00CE126F"/>
    <w:rsid w:val="00CE1926"/>
    <w:rsid w:val="00CE4AFC"/>
    <w:rsid w:val="00CE7887"/>
    <w:rsid w:val="00CF71BF"/>
    <w:rsid w:val="00CF79DC"/>
    <w:rsid w:val="00CF7A97"/>
    <w:rsid w:val="00D0166C"/>
    <w:rsid w:val="00D02C72"/>
    <w:rsid w:val="00D036B9"/>
    <w:rsid w:val="00D05328"/>
    <w:rsid w:val="00D0774F"/>
    <w:rsid w:val="00D10FE1"/>
    <w:rsid w:val="00D26A9A"/>
    <w:rsid w:val="00D30E64"/>
    <w:rsid w:val="00D32A54"/>
    <w:rsid w:val="00D32B53"/>
    <w:rsid w:val="00D3362D"/>
    <w:rsid w:val="00D34165"/>
    <w:rsid w:val="00D368A6"/>
    <w:rsid w:val="00D425EA"/>
    <w:rsid w:val="00D44B5A"/>
    <w:rsid w:val="00D45271"/>
    <w:rsid w:val="00D473E5"/>
    <w:rsid w:val="00D50066"/>
    <w:rsid w:val="00D50F6D"/>
    <w:rsid w:val="00D54BBE"/>
    <w:rsid w:val="00D62A1B"/>
    <w:rsid w:val="00D67001"/>
    <w:rsid w:val="00D67294"/>
    <w:rsid w:val="00D7236B"/>
    <w:rsid w:val="00D74968"/>
    <w:rsid w:val="00D7572C"/>
    <w:rsid w:val="00D801CD"/>
    <w:rsid w:val="00D81217"/>
    <w:rsid w:val="00D815EB"/>
    <w:rsid w:val="00D82272"/>
    <w:rsid w:val="00D83DEE"/>
    <w:rsid w:val="00D85901"/>
    <w:rsid w:val="00D86462"/>
    <w:rsid w:val="00D87639"/>
    <w:rsid w:val="00D92F98"/>
    <w:rsid w:val="00D976B7"/>
    <w:rsid w:val="00DA3FD3"/>
    <w:rsid w:val="00DA4C1D"/>
    <w:rsid w:val="00DA6F6E"/>
    <w:rsid w:val="00DA6F7B"/>
    <w:rsid w:val="00DA74CE"/>
    <w:rsid w:val="00DA758C"/>
    <w:rsid w:val="00DB0F97"/>
    <w:rsid w:val="00DB34E7"/>
    <w:rsid w:val="00DB4EBA"/>
    <w:rsid w:val="00DB6767"/>
    <w:rsid w:val="00DC0098"/>
    <w:rsid w:val="00DC69D4"/>
    <w:rsid w:val="00DC7295"/>
    <w:rsid w:val="00DC7FA9"/>
    <w:rsid w:val="00DD6C1B"/>
    <w:rsid w:val="00DE1C9E"/>
    <w:rsid w:val="00DE1CE5"/>
    <w:rsid w:val="00DE6A83"/>
    <w:rsid w:val="00DE6E74"/>
    <w:rsid w:val="00DF65C4"/>
    <w:rsid w:val="00E01C55"/>
    <w:rsid w:val="00E02A89"/>
    <w:rsid w:val="00E03AD8"/>
    <w:rsid w:val="00E11233"/>
    <w:rsid w:val="00E112CA"/>
    <w:rsid w:val="00E139A0"/>
    <w:rsid w:val="00E21A52"/>
    <w:rsid w:val="00E2460A"/>
    <w:rsid w:val="00E42F82"/>
    <w:rsid w:val="00E46B4B"/>
    <w:rsid w:val="00E4797F"/>
    <w:rsid w:val="00E506B5"/>
    <w:rsid w:val="00E5088A"/>
    <w:rsid w:val="00E609B8"/>
    <w:rsid w:val="00E64FAF"/>
    <w:rsid w:val="00E763B4"/>
    <w:rsid w:val="00E7766C"/>
    <w:rsid w:val="00E77F3E"/>
    <w:rsid w:val="00E8532C"/>
    <w:rsid w:val="00E93720"/>
    <w:rsid w:val="00EA062A"/>
    <w:rsid w:val="00EA09F3"/>
    <w:rsid w:val="00EA26D2"/>
    <w:rsid w:val="00EA3DFE"/>
    <w:rsid w:val="00EA546B"/>
    <w:rsid w:val="00EB000D"/>
    <w:rsid w:val="00EB2889"/>
    <w:rsid w:val="00EB32F4"/>
    <w:rsid w:val="00EC0CF0"/>
    <w:rsid w:val="00EC647B"/>
    <w:rsid w:val="00ED3A71"/>
    <w:rsid w:val="00ED47D7"/>
    <w:rsid w:val="00ED618E"/>
    <w:rsid w:val="00ED6EBA"/>
    <w:rsid w:val="00EE64FA"/>
    <w:rsid w:val="00EE7ABB"/>
    <w:rsid w:val="00EF01E5"/>
    <w:rsid w:val="00EF6E2A"/>
    <w:rsid w:val="00F02E99"/>
    <w:rsid w:val="00F034DD"/>
    <w:rsid w:val="00F05191"/>
    <w:rsid w:val="00F06EAE"/>
    <w:rsid w:val="00F078C9"/>
    <w:rsid w:val="00F07E63"/>
    <w:rsid w:val="00F13492"/>
    <w:rsid w:val="00F14E1E"/>
    <w:rsid w:val="00F205A7"/>
    <w:rsid w:val="00F20C00"/>
    <w:rsid w:val="00F30D77"/>
    <w:rsid w:val="00F3370E"/>
    <w:rsid w:val="00F359F9"/>
    <w:rsid w:val="00F35B8E"/>
    <w:rsid w:val="00F37BD7"/>
    <w:rsid w:val="00F408B7"/>
    <w:rsid w:val="00F41029"/>
    <w:rsid w:val="00F422E3"/>
    <w:rsid w:val="00F4664F"/>
    <w:rsid w:val="00F471FE"/>
    <w:rsid w:val="00F54BA6"/>
    <w:rsid w:val="00F55253"/>
    <w:rsid w:val="00F562D1"/>
    <w:rsid w:val="00F56BD5"/>
    <w:rsid w:val="00F57E98"/>
    <w:rsid w:val="00F67326"/>
    <w:rsid w:val="00F676A7"/>
    <w:rsid w:val="00F71808"/>
    <w:rsid w:val="00F7200C"/>
    <w:rsid w:val="00F77136"/>
    <w:rsid w:val="00F80C29"/>
    <w:rsid w:val="00F83002"/>
    <w:rsid w:val="00F8317A"/>
    <w:rsid w:val="00F833B5"/>
    <w:rsid w:val="00F83EBA"/>
    <w:rsid w:val="00F948D7"/>
    <w:rsid w:val="00F97E18"/>
    <w:rsid w:val="00FA0A33"/>
    <w:rsid w:val="00FA508F"/>
    <w:rsid w:val="00FA5F4E"/>
    <w:rsid w:val="00FA61DE"/>
    <w:rsid w:val="00FA76F7"/>
    <w:rsid w:val="00FB0856"/>
    <w:rsid w:val="00FB2339"/>
    <w:rsid w:val="00FB4568"/>
    <w:rsid w:val="00FC27B9"/>
    <w:rsid w:val="00FC7D7B"/>
    <w:rsid w:val="00FD2F4A"/>
    <w:rsid w:val="00FE01D7"/>
    <w:rsid w:val="00FE050D"/>
    <w:rsid w:val="00FE14BC"/>
    <w:rsid w:val="00FE448A"/>
    <w:rsid w:val="00FE494A"/>
    <w:rsid w:val="00FF2632"/>
    <w:rsid w:val="00FF37E3"/>
    <w:rsid w:val="00FF3C66"/>
    <w:rsid w:val="00FF4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8A9C6E"/>
  <w15:chartTrackingRefBased/>
  <w15:docId w15:val="{95FFDF92-0747-43E9-A00C-FA99D5969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049E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49E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049E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049E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049E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049E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049E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049E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049E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49E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049E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049E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049E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049E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049E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049E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049E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049E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049E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049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049E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049E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049E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049E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049E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049E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049E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049E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049E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B67E2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67E2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46DDB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41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3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434C30-934F-428C-AAC9-E93AD1704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Jodie Case</dc:creator>
  <cp:keywords/>
  <dc:description/>
  <cp:lastModifiedBy>Jodie Case</cp:lastModifiedBy>
  <cp:revision>46</cp:revision>
  <cp:lastPrinted>2025-04-19T16:31:00Z</cp:lastPrinted>
  <dcterms:created xsi:type="dcterms:W3CDTF">2025-06-23T12:52:00Z</dcterms:created>
  <dcterms:modified xsi:type="dcterms:W3CDTF">2026-03-02T10:28:00Z</dcterms:modified>
</cp:coreProperties>
</file>